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D551" w14:textId="77777777" w:rsidR="00C10319" w:rsidRDefault="00904BE8">
      <w:pPr>
        <w:pStyle w:val="a5"/>
      </w:pPr>
      <w:bookmarkStart w:id="0" w:name="_Hlk209447321"/>
      <w:bookmarkStart w:id="1" w:name="_Hlk209447017"/>
      <w:r>
        <w:rPr>
          <w:rFonts w:hint="eastAsia"/>
        </w:rPr>
        <w:t>令和</w:t>
      </w:r>
      <w:r w:rsidR="00C10319">
        <w:rPr>
          <w:rFonts w:hint="eastAsia"/>
        </w:rPr>
        <w:t xml:space="preserve">　　年　　月　　日</w:t>
      </w:r>
    </w:p>
    <w:p w14:paraId="3821043D" w14:textId="77777777" w:rsidR="00C10319" w:rsidRDefault="00C10319"/>
    <w:p w14:paraId="65AC7585" w14:textId="77777777" w:rsidR="00C10319" w:rsidRDefault="00C10319">
      <w:pPr>
        <w:jc w:val="center"/>
      </w:pPr>
      <w:r>
        <w:fldChar w:fldCharType="begin"/>
      </w:r>
      <w:r>
        <w:instrText xml:space="preserve"> eq \o\ad(</w:instrText>
      </w:r>
      <w:r>
        <w:rPr>
          <w:rFonts w:hint="eastAsia"/>
        </w:rPr>
        <w:instrText>補助金等交付申請書</w:instrText>
      </w:r>
      <w:r>
        <w:instrText>,</w:instrText>
      </w:r>
      <w:r>
        <w:rPr>
          <w:rFonts w:hint="eastAsia"/>
        </w:rPr>
        <w:instrText xml:space="preserve">　　　　　　　　　　　　</w:instrText>
      </w:r>
      <w:r>
        <w:instrText>)</w:instrText>
      </w:r>
      <w:r>
        <w:fldChar w:fldCharType="end"/>
      </w:r>
    </w:p>
    <w:p w14:paraId="242563FB" w14:textId="77777777" w:rsidR="00C10319" w:rsidRDefault="00C10319"/>
    <w:p w14:paraId="497966E7" w14:textId="1C0F2359" w:rsidR="00C10319" w:rsidRDefault="003A6057">
      <w:r>
        <w:rPr>
          <w:rFonts w:hint="eastAsia"/>
        </w:rPr>
        <w:t xml:space="preserve">　</w:t>
      </w:r>
      <w:r w:rsidR="00C10319">
        <w:rPr>
          <w:rFonts w:hint="eastAsia"/>
        </w:rPr>
        <w:t xml:space="preserve">柏市長　　</w:t>
      </w:r>
      <w:r w:rsidR="007D6C8C">
        <w:rPr>
          <w:rFonts w:hint="eastAsia"/>
        </w:rPr>
        <w:t>太　田　和　美</w:t>
      </w:r>
      <w:r w:rsidR="009212A4">
        <w:rPr>
          <w:rFonts w:hint="eastAsia"/>
        </w:rPr>
        <w:t xml:space="preserve">　　</w:t>
      </w:r>
      <w:r w:rsidR="00C10319">
        <w:rPr>
          <w:rFonts w:hint="eastAsia"/>
        </w:rPr>
        <w:t>様</w:t>
      </w:r>
    </w:p>
    <w:p w14:paraId="516D9A23" w14:textId="77777777" w:rsidR="00C10319" w:rsidRDefault="00C10319"/>
    <w:p w14:paraId="5EF6C2D4" w14:textId="77777777" w:rsidR="00664596" w:rsidRDefault="00664596" w:rsidP="00664596">
      <w:r>
        <w:rPr>
          <w:rFonts w:hint="eastAsia"/>
        </w:rPr>
        <w:t xml:space="preserve">　　　　　　　　　　　　　　　所在地　　　　　　　　　　　　　</w:t>
      </w:r>
    </w:p>
    <w:p w14:paraId="3B9D24EB" w14:textId="5835BD1B" w:rsidR="00664596" w:rsidRDefault="00664596" w:rsidP="00664596">
      <w:r>
        <w:rPr>
          <w:rFonts w:hint="eastAsia"/>
        </w:rPr>
        <w:t xml:space="preserve">　　　　　　　　　　　　　　　</w:t>
      </w:r>
      <w:r w:rsidR="00281B8B" w:rsidRPr="00281B8B">
        <w:rPr>
          <w:rFonts w:hint="eastAsia"/>
        </w:rPr>
        <w:t>団体名</w:t>
      </w:r>
      <w:r>
        <w:rPr>
          <w:rFonts w:hint="eastAsia"/>
        </w:rPr>
        <w:t xml:space="preserve">　　　　　　　　　　　　　</w:t>
      </w:r>
    </w:p>
    <w:p w14:paraId="169E2669" w14:textId="20A48C8D" w:rsidR="00664596" w:rsidRDefault="00664596" w:rsidP="00664596">
      <w:r>
        <w:rPr>
          <w:rFonts w:hint="eastAsia"/>
        </w:rPr>
        <w:t xml:space="preserve">　　　　　　　　　　　　　　　代表者名　　　　　　　　　</w:t>
      </w:r>
    </w:p>
    <w:p w14:paraId="578DEEEB" w14:textId="77777777" w:rsidR="008C1E27" w:rsidRDefault="008C1E27" w:rsidP="00664596">
      <w:pPr>
        <w:rPr>
          <w:rFonts w:hint="eastAsia"/>
        </w:rPr>
      </w:pPr>
    </w:p>
    <w:p w14:paraId="26823727" w14:textId="351F7CD1" w:rsidR="00C10319" w:rsidRDefault="00281B8B" w:rsidP="007E2071">
      <w:r w:rsidRPr="00281B8B">
        <w:rPr>
          <w:rFonts w:hint="eastAsia"/>
        </w:rPr>
        <w:t xml:space="preserve">　令和　年度柏市緑地保全等活動団体支援事業補助金の交付を受けたいので，柏市補助金等交付規則の規定により，下記のとおり申請します。</w:t>
      </w:r>
    </w:p>
    <w:p w14:paraId="00215449" w14:textId="77777777" w:rsidR="00281B8B" w:rsidRDefault="00281B8B" w:rsidP="00281B8B">
      <w:pPr>
        <w:jc w:val="center"/>
        <w:rPr>
          <w:rFonts w:hint="eastAsia"/>
        </w:rPr>
      </w:pPr>
    </w:p>
    <w:p w14:paraId="1CD471A7" w14:textId="20CA747B" w:rsidR="00C10319" w:rsidRDefault="00C10319" w:rsidP="007E2071">
      <w:pPr>
        <w:pStyle w:val="a3"/>
      </w:pPr>
      <w:r>
        <w:rPr>
          <w:rFonts w:hint="eastAsia"/>
        </w:rPr>
        <w:t>記</w:t>
      </w:r>
    </w:p>
    <w:p w14:paraId="55FF1540" w14:textId="77777777" w:rsidR="00281B8B" w:rsidRPr="00281B8B" w:rsidRDefault="00281B8B" w:rsidP="00281B8B">
      <w:pPr>
        <w:rPr>
          <w:rFonts w:hint="eastAsia"/>
        </w:rPr>
      </w:pPr>
    </w:p>
    <w:p w14:paraId="2AC456EF" w14:textId="4947D8EE" w:rsidR="002B5718" w:rsidRDefault="00C10319">
      <w:pPr>
        <w:rPr>
          <w:rFonts w:hint="eastAsia"/>
        </w:rPr>
      </w:pPr>
      <w:r>
        <w:rPr>
          <w:rFonts w:hint="eastAsia"/>
        </w:rPr>
        <w:t>１　補助事業等の目的及び内容</w:t>
      </w:r>
    </w:p>
    <w:p w14:paraId="5F317359" w14:textId="77777777" w:rsidR="00C10319" w:rsidRDefault="00C10319">
      <w:r>
        <w:rPr>
          <w:rFonts w:hint="eastAsia"/>
        </w:rPr>
        <w:t>２　補助事業等の経費の総額及び内訳</w:t>
      </w:r>
    </w:p>
    <w:p w14:paraId="0CDEA33F" w14:textId="70546035" w:rsidR="00281B8B" w:rsidRPr="00281B8B" w:rsidRDefault="00281B8B" w:rsidP="00281B8B">
      <w:r>
        <w:rPr>
          <w:rFonts w:hint="eastAsia"/>
        </w:rPr>
        <w:t xml:space="preserve">　</w:t>
      </w:r>
      <w:r>
        <w:rPr>
          <w:rFonts w:hint="eastAsia"/>
        </w:rPr>
        <w:t xml:space="preserve">　</w:t>
      </w:r>
      <w:r w:rsidRPr="00281B8B">
        <w:rPr>
          <w:rFonts w:hint="eastAsia"/>
        </w:rPr>
        <w:t>・総額：　　　円</w:t>
      </w:r>
    </w:p>
    <w:p w14:paraId="20CDA925" w14:textId="05BDDBCA" w:rsidR="00281B8B" w:rsidRPr="00281B8B" w:rsidRDefault="00281B8B">
      <w:pPr>
        <w:rPr>
          <w:rFonts w:hint="eastAsia"/>
        </w:rPr>
      </w:pPr>
      <w:r w:rsidRPr="00281B8B">
        <w:rPr>
          <w:rFonts w:hint="eastAsia"/>
        </w:rPr>
        <w:t xml:space="preserve">　　・内訳：内訳</w:t>
      </w:r>
      <w:r>
        <w:rPr>
          <w:rFonts w:hint="eastAsia"/>
        </w:rPr>
        <w:t>書のとおり</w:t>
      </w:r>
    </w:p>
    <w:p w14:paraId="0722FD52" w14:textId="77777777" w:rsidR="00C10319" w:rsidRDefault="00C10319">
      <w:r>
        <w:rPr>
          <w:rFonts w:hint="eastAsia"/>
        </w:rPr>
        <w:t>３　補助事業等の着手及び完了の予定年月日，その他補助事業の遂</w:t>
      </w:r>
    </w:p>
    <w:p w14:paraId="645CDA0D" w14:textId="77777777" w:rsidR="00C10319" w:rsidRDefault="00C10319">
      <w:r>
        <w:rPr>
          <w:rFonts w:hint="eastAsia"/>
        </w:rPr>
        <w:t xml:space="preserve">　　行等に関する計画</w:t>
      </w:r>
    </w:p>
    <w:p w14:paraId="184E1DB6" w14:textId="025C7363" w:rsidR="00281B8B" w:rsidRPr="00281B8B" w:rsidRDefault="00281B8B" w:rsidP="00281B8B">
      <w:pPr>
        <w:rPr>
          <w:rFonts w:hint="eastAsia"/>
        </w:rPr>
      </w:pPr>
      <w:r>
        <w:rPr>
          <w:rFonts w:hint="eastAsia"/>
          <w:color w:val="FF0000"/>
        </w:rPr>
        <w:t xml:space="preserve">　　</w:t>
      </w:r>
      <w:r w:rsidRPr="00281B8B">
        <w:rPr>
          <w:rFonts w:hint="eastAsia"/>
        </w:rPr>
        <w:t>着手予定</w:t>
      </w:r>
      <w:r w:rsidRPr="00281B8B">
        <w:t>：</w:t>
      </w:r>
      <w:r w:rsidRPr="00281B8B">
        <w:rPr>
          <w:rFonts w:hint="eastAsia"/>
        </w:rPr>
        <w:t>交付決定日</w:t>
      </w:r>
    </w:p>
    <w:p w14:paraId="0AF5F1E9" w14:textId="246864F5" w:rsidR="00281B8B" w:rsidRDefault="00281B8B">
      <w:r w:rsidRPr="00281B8B">
        <w:rPr>
          <w:rFonts w:hint="eastAsia"/>
        </w:rPr>
        <w:t xml:space="preserve">　　</w:t>
      </w:r>
      <w:r w:rsidRPr="00281B8B">
        <w:t>完了</w:t>
      </w:r>
      <w:r w:rsidRPr="00281B8B">
        <w:rPr>
          <w:rFonts w:hint="eastAsia"/>
        </w:rPr>
        <w:t>予定</w:t>
      </w:r>
      <w:r w:rsidRPr="00281B8B">
        <w:t>：令和</w:t>
      </w:r>
      <w:r w:rsidRPr="00281B8B">
        <w:rPr>
          <w:rFonts w:hint="eastAsia"/>
        </w:rPr>
        <w:t>○</w:t>
      </w:r>
      <w:r w:rsidRPr="00281B8B">
        <w:t>年</w:t>
      </w:r>
      <w:r w:rsidRPr="00281B8B">
        <w:rPr>
          <w:rFonts w:hint="eastAsia"/>
        </w:rPr>
        <w:t>○</w:t>
      </w:r>
      <w:r w:rsidRPr="00281B8B">
        <w:t>月</w:t>
      </w:r>
      <w:r w:rsidRPr="00281B8B">
        <w:rPr>
          <w:rFonts w:hint="eastAsia"/>
        </w:rPr>
        <w:t>○</w:t>
      </w:r>
      <w:r w:rsidRPr="00281B8B">
        <w:t>日</w:t>
      </w:r>
    </w:p>
    <w:p w14:paraId="198BD61C" w14:textId="47A4048F" w:rsidR="00281B8B" w:rsidRPr="00281B8B" w:rsidRDefault="00281B8B" w:rsidP="00281B8B">
      <w:r w:rsidRPr="00281B8B">
        <w:rPr>
          <w:rFonts w:hint="eastAsia"/>
        </w:rPr>
        <w:t>（下草</w:t>
      </w:r>
      <w:r w:rsidRPr="00281B8B">
        <w:t>刈り：</w:t>
      </w:r>
      <w:r>
        <w:rPr>
          <w:rFonts w:hint="eastAsia"/>
        </w:rPr>
        <w:t xml:space="preserve">　</w:t>
      </w:r>
      <w:r w:rsidRPr="00281B8B">
        <w:t>月～</w:t>
      </w:r>
      <w:r>
        <w:rPr>
          <w:rFonts w:hint="eastAsia"/>
        </w:rPr>
        <w:t xml:space="preserve">　</w:t>
      </w:r>
      <w:r w:rsidRPr="00281B8B">
        <w:t>月</w:t>
      </w:r>
      <w:r w:rsidRPr="00281B8B">
        <w:rPr>
          <w:rFonts w:hint="eastAsia"/>
        </w:rPr>
        <w:t>，</w:t>
      </w:r>
      <w:r w:rsidRPr="00281B8B">
        <w:t>散策道整備</w:t>
      </w:r>
      <w:r w:rsidRPr="00281B8B">
        <w:rPr>
          <w:rFonts w:hint="eastAsia"/>
        </w:rPr>
        <w:t>：</w:t>
      </w:r>
      <w:r>
        <w:rPr>
          <w:rFonts w:hint="eastAsia"/>
        </w:rPr>
        <w:t xml:space="preserve">　</w:t>
      </w:r>
      <w:r w:rsidRPr="00281B8B">
        <w:t>月～</w:t>
      </w:r>
      <w:r>
        <w:rPr>
          <w:rFonts w:hint="eastAsia"/>
        </w:rPr>
        <w:t xml:space="preserve">　</w:t>
      </w:r>
      <w:r w:rsidRPr="00281B8B">
        <w:t>月</w:t>
      </w:r>
      <w:r w:rsidRPr="00281B8B">
        <w:rPr>
          <w:rFonts w:hint="eastAsia"/>
        </w:rPr>
        <w:t>，</w:t>
      </w:r>
      <w:r w:rsidRPr="00281B8B">
        <w:t>枯木処理</w:t>
      </w:r>
    </w:p>
    <w:p w14:paraId="48AC6AD9" w14:textId="27D55018" w:rsidR="00281B8B" w:rsidRPr="00281B8B" w:rsidRDefault="00281B8B">
      <w:pPr>
        <w:rPr>
          <w:rFonts w:hint="eastAsia"/>
        </w:rPr>
      </w:pPr>
      <w:r w:rsidRPr="00281B8B">
        <w:rPr>
          <w:rFonts w:hint="eastAsia"/>
        </w:rPr>
        <w:t xml:space="preserve">　　　等</w:t>
      </w:r>
      <w:r w:rsidRPr="00281B8B">
        <w:t>：随時</w:t>
      </w:r>
      <w:r w:rsidRPr="00281B8B">
        <w:rPr>
          <w:rFonts w:hint="eastAsia"/>
        </w:rPr>
        <w:t>）</w:t>
      </w:r>
    </w:p>
    <w:p w14:paraId="59260574" w14:textId="4BCBF9AC" w:rsidR="00C10319" w:rsidRDefault="00C10319">
      <w:r>
        <w:rPr>
          <w:rFonts w:hint="eastAsia"/>
        </w:rPr>
        <w:t>４　交付申請額及びその算出基礎</w:t>
      </w:r>
    </w:p>
    <w:p w14:paraId="29C5BDFF" w14:textId="549CA03C" w:rsidR="00281B8B" w:rsidRPr="00281B8B" w:rsidRDefault="00281B8B" w:rsidP="00281B8B">
      <w:pPr>
        <w:rPr>
          <w:rFonts w:hint="eastAsia"/>
        </w:rPr>
      </w:pPr>
      <w:r w:rsidRPr="00281B8B">
        <w:rPr>
          <w:rFonts w:hint="eastAsia"/>
          <w:color w:val="FF0000"/>
        </w:rPr>
        <w:t xml:space="preserve">　　</w:t>
      </w:r>
      <w:r w:rsidRPr="00281B8B">
        <w:rPr>
          <w:rFonts w:hint="eastAsia"/>
        </w:rPr>
        <w:t>・交付申請額：　　　円</w:t>
      </w:r>
    </w:p>
    <w:p w14:paraId="36244DB4" w14:textId="63571B52" w:rsidR="00281B8B" w:rsidRPr="00281B8B" w:rsidRDefault="00281B8B">
      <w:pPr>
        <w:rPr>
          <w:rFonts w:hint="eastAsia"/>
          <w:color w:val="FF0000"/>
        </w:rPr>
      </w:pPr>
      <w:r w:rsidRPr="00281B8B">
        <w:rPr>
          <w:rFonts w:hint="eastAsia"/>
        </w:rPr>
        <w:t xml:space="preserve">　</w:t>
      </w:r>
      <w:r w:rsidRPr="00281B8B">
        <w:t xml:space="preserve">　</w:t>
      </w:r>
      <w:r w:rsidRPr="00281B8B">
        <w:rPr>
          <w:rFonts w:hint="eastAsia"/>
        </w:rPr>
        <w:t>・算出基礎：内訳</w:t>
      </w:r>
      <w:r>
        <w:rPr>
          <w:rFonts w:hint="eastAsia"/>
        </w:rPr>
        <w:t>書のとおり</w:t>
      </w:r>
    </w:p>
    <w:p w14:paraId="5F727655" w14:textId="6DA9CC71" w:rsidR="002C2A95" w:rsidRPr="002C2A95" w:rsidRDefault="002C2A95" w:rsidP="002C2A95">
      <w:pPr>
        <w:rPr>
          <w:szCs w:val="24"/>
        </w:rPr>
      </w:pPr>
      <w:r w:rsidRPr="002C2A95">
        <w:rPr>
          <w:rFonts w:hint="eastAsia"/>
          <w:szCs w:val="24"/>
        </w:rPr>
        <w:t>５　消費税の適用に関する事項</w:t>
      </w:r>
    </w:p>
    <w:p w14:paraId="45327CA9" w14:textId="77777777" w:rsidR="002C2A95" w:rsidRPr="002C2A95" w:rsidRDefault="002C2A95" w:rsidP="002C2A95">
      <w:pPr>
        <w:rPr>
          <w:szCs w:val="24"/>
        </w:rPr>
      </w:pPr>
      <w:r w:rsidRPr="002C2A95">
        <w:rPr>
          <w:rFonts w:hint="eastAsia"/>
          <w:szCs w:val="24"/>
        </w:rPr>
        <w:t xml:space="preserve">　　① 補助金交付額の算定</w:t>
      </w:r>
    </w:p>
    <w:tbl>
      <w:tblPr>
        <w:tblStyle w:val="ab"/>
        <w:tblW w:w="0" w:type="auto"/>
        <w:tblInd w:w="421" w:type="dxa"/>
        <w:tblLook w:val="04A0" w:firstRow="1" w:lastRow="0" w:firstColumn="1" w:lastColumn="0" w:noHBand="0" w:noVBand="1"/>
      </w:tblPr>
      <w:tblGrid>
        <w:gridCol w:w="8639"/>
      </w:tblGrid>
      <w:tr w:rsidR="002C2A95" w:rsidRPr="002C2A95" w14:paraId="410DE1C1" w14:textId="77777777" w:rsidTr="009F4C6D">
        <w:tc>
          <w:tcPr>
            <w:tcW w:w="8639" w:type="dxa"/>
          </w:tcPr>
          <w:p w14:paraId="3CE53ACF" w14:textId="5346A89B" w:rsidR="002C2A95" w:rsidRPr="002C2A95" w:rsidRDefault="008C1E27" w:rsidP="009F4C6D">
            <w:pPr>
              <w:rPr>
                <w:szCs w:val="24"/>
              </w:rPr>
            </w:pPr>
            <w:sdt>
              <w:sdtPr>
                <w:rPr>
                  <w:rFonts w:hint="eastAsia"/>
                  <w:szCs w:val="24"/>
                </w:rPr>
                <w:id w:val="-1562237632"/>
                <w14:checkbox>
                  <w14:checked w14:val="0"/>
                  <w14:checkedState w14:val="2611" w14:font="ＭＳ Ｐ明朝"/>
                  <w14:uncheckedState w14:val="2610" w14:font="ＭＳ Ｐ明朝"/>
                </w14:checkbox>
              </w:sdtPr>
              <w:sdtEndPr/>
              <w:sdtContent>
                <w:r w:rsidR="00B762D0">
                  <w:rPr>
                    <w:rFonts w:ascii="ＭＳ Ｐ明朝" w:eastAsia="ＭＳ Ｐ明朝" w:hAnsi="ＭＳ Ｐ明朝" w:hint="eastAsia"/>
                    <w:szCs w:val="24"/>
                  </w:rPr>
                  <w:t>☐</w:t>
                </w:r>
              </w:sdtContent>
            </w:sdt>
            <w:r w:rsidR="002C2A95" w:rsidRPr="002C2A95">
              <w:rPr>
                <w:rFonts w:hint="eastAsia"/>
                <w:szCs w:val="24"/>
              </w:rPr>
              <w:t>消費税額を補助対象経費に含めないで補助金交付額を算定</w:t>
            </w:r>
          </w:p>
        </w:tc>
      </w:tr>
      <w:tr w:rsidR="002C2A95" w:rsidRPr="002C2A95" w14:paraId="0230D76F" w14:textId="77777777" w:rsidTr="009F4C6D">
        <w:tc>
          <w:tcPr>
            <w:tcW w:w="8639" w:type="dxa"/>
          </w:tcPr>
          <w:p w14:paraId="4C9A78B0" w14:textId="640FE8D9" w:rsidR="002C2A95" w:rsidRPr="002C2A95" w:rsidRDefault="008C1E27" w:rsidP="009F4C6D">
            <w:pPr>
              <w:ind w:left="605" w:hangingChars="200" w:hanging="605"/>
              <w:rPr>
                <w:szCs w:val="24"/>
              </w:rPr>
            </w:pPr>
            <w:sdt>
              <w:sdtPr>
                <w:rPr>
                  <w:rFonts w:hint="eastAsia"/>
                  <w:szCs w:val="24"/>
                </w:rPr>
                <w:id w:val="1336802090"/>
                <w14:checkbox>
                  <w14:checked w14:val="0"/>
                  <w14:checkedState w14:val="2611" w14:font="ＭＳ Ｐ明朝"/>
                  <w14:uncheckedState w14:val="2610" w14:font="ＭＳ Ｐ明朝"/>
                </w14:checkbox>
              </w:sdtPr>
              <w:sdtEndPr/>
              <w:sdtContent>
                <w:r w:rsidR="002C2A95" w:rsidRPr="002C2A95">
                  <w:rPr>
                    <w:rFonts w:ascii="ＭＳ Ｐ明朝" w:eastAsia="ＭＳ Ｐ明朝" w:hAnsi="ＭＳ Ｐ明朝" w:hint="eastAsia"/>
                    <w:szCs w:val="24"/>
                  </w:rPr>
                  <w:t>☐</w:t>
                </w:r>
              </w:sdtContent>
            </w:sdt>
            <w:r w:rsidR="00EE6483">
              <w:rPr>
                <w:rFonts w:hint="eastAsia"/>
                <w:szCs w:val="24"/>
              </w:rPr>
              <w:t>消費</w:t>
            </w:r>
            <w:r w:rsidR="002C2A95" w:rsidRPr="002C2A95">
              <w:rPr>
                <w:rFonts w:hint="eastAsia"/>
                <w:szCs w:val="24"/>
              </w:rPr>
              <w:t>税額を補助対象経費に含めて補助金交付額を算定</w:t>
            </w:r>
          </w:p>
          <w:p w14:paraId="5D14CE07" w14:textId="77777777" w:rsidR="002C2A95" w:rsidRPr="002C2A95" w:rsidRDefault="002C2A95" w:rsidP="002C2A95">
            <w:pPr>
              <w:ind w:left="262" w:hangingChars="100" w:hanging="262"/>
              <w:rPr>
                <w:szCs w:val="24"/>
              </w:rPr>
            </w:pPr>
            <w:r w:rsidRPr="002C2A95">
              <w:rPr>
                <w:rFonts w:hint="eastAsia"/>
                <w:sz w:val="20"/>
                <w:szCs w:val="20"/>
              </w:rPr>
              <w:lastRenderedPageBreak/>
              <w:t>※確定申告により仕入税額控除した消費税に係る補助金額が確定後，「消費税仕入控除税額報告書の提出が必要となります。（返還額が０円の場合も含む）</w:t>
            </w:r>
          </w:p>
        </w:tc>
      </w:tr>
    </w:tbl>
    <w:p w14:paraId="26C57E97" w14:textId="77777777" w:rsidR="002C2A95" w:rsidRPr="002C2A95" w:rsidRDefault="002C2A95" w:rsidP="002C2A95">
      <w:pPr>
        <w:ind w:left="556" w:hangingChars="184" w:hanging="556"/>
        <w:rPr>
          <w:szCs w:val="24"/>
        </w:rPr>
      </w:pPr>
      <w:r w:rsidRPr="002C2A95">
        <w:rPr>
          <w:rFonts w:hint="eastAsia"/>
          <w:szCs w:val="24"/>
        </w:rPr>
        <w:lastRenderedPageBreak/>
        <w:t xml:space="preserve">　　② ①で「消費税を補助対象経費に含めて補助金交付額を算定」を選択した理由</w:t>
      </w:r>
    </w:p>
    <w:tbl>
      <w:tblPr>
        <w:tblStyle w:val="ab"/>
        <w:tblW w:w="0" w:type="auto"/>
        <w:tblInd w:w="421" w:type="dxa"/>
        <w:tblLook w:val="04A0" w:firstRow="1" w:lastRow="0" w:firstColumn="1" w:lastColumn="0" w:noHBand="0" w:noVBand="1"/>
      </w:tblPr>
      <w:tblGrid>
        <w:gridCol w:w="8639"/>
      </w:tblGrid>
      <w:tr w:rsidR="002C2A95" w:rsidRPr="002C2A95" w14:paraId="77B0A9B6" w14:textId="77777777" w:rsidTr="009F4C6D">
        <w:tc>
          <w:tcPr>
            <w:tcW w:w="8639" w:type="dxa"/>
          </w:tcPr>
          <w:p w14:paraId="0196225B" w14:textId="77777777" w:rsidR="002C2A95" w:rsidRPr="002C2A95" w:rsidRDefault="008C1E27" w:rsidP="009F4C6D">
            <w:pPr>
              <w:rPr>
                <w:szCs w:val="24"/>
              </w:rPr>
            </w:pPr>
            <w:sdt>
              <w:sdtPr>
                <w:rPr>
                  <w:rFonts w:hint="eastAsia"/>
                  <w:szCs w:val="24"/>
                </w:rPr>
                <w:id w:val="-523941058"/>
                <w14:checkbox>
                  <w14:checked w14:val="0"/>
                  <w14:checkedState w14:val="2611" w14:font="ＭＳ Ｐ明朝"/>
                  <w14:uncheckedState w14:val="2610" w14:font="ＭＳ Ｐ明朝"/>
                </w14:checkbox>
              </w:sdtPr>
              <w:sdtEndPr/>
              <w:sdtContent>
                <w:r w:rsidR="002C2A95" w:rsidRPr="002C2A95">
                  <w:rPr>
                    <w:rFonts w:ascii="ＭＳ Ｐ明朝" w:eastAsia="ＭＳ Ｐ明朝" w:hAnsi="ＭＳ Ｐ明朝" w:hint="eastAsia"/>
                    <w:szCs w:val="24"/>
                  </w:rPr>
                  <w:t>☐</w:t>
                </w:r>
              </w:sdtContent>
            </w:sdt>
            <w:r w:rsidR="002C2A95" w:rsidRPr="002C2A95">
              <w:rPr>
                <w:rFonts w:hint="eastAsia"/>
                <w:szCs w:val="24"/>
              </w:rPr>
              <w:t>免税事業者である</w:t>
            </w:r>
          </w:p>
        </w:tc>
      </w:tr>
      <w:tr w:rsidR="002C2A95" w:rsidRPr="002C2A95" w14:paraId="7213B500" w14:textId="77777777" w:rsidTr="009F4C6D">
        <w:tc>
          <w:tcPr>
            <w:tcW w:w="8639" w:type="dxa"/>
          </w:tcPr>
          <w:p w14:paraId="4F6BB536" w14:textId="77777777" w:rsidR="002C2A95" w:rsidRPr="002C2A95" w:rsidRDefault="008C1E27" w:rsidP="009F4C6D">
            <w:pPr>
              <w:rPr>
                <w:szCs w:val="24"/>
              </w:rPr>
            </w:pPr>
            <w:sdt>
              <w:sdtPr>
                <w:rPr>
                  <w:rFonts w:hint="eastAsia"/>
                  <w:szCs w:val="24"/>
                </w:rPr>
                <w:id w:val="-548533219"/>
                <w14:checkbox>
                  <w14:checked w14:val="0"/>
                  <w14:checkedState w14:val="2611" w14:font="ＭＳ Ｐ明朝"/>
                  <w14:uncheckedState w14:val="2610" w14:font="ＭＳ Ｐ明朝"/>
                </w14:checkbox>
              </w:sdtPr>
              <w:sdtEndPr/>
              <w:sdtContent>
                <w:r w:rsidR="002C2A95" w:rsidRPr="002C2A95">
                  <w:rPr>
                    <w:rFonts w:ascii="ＭＳ Ｐ明朝" w:eastAsia="ＭＳ Ｐ明朝" w:hAnsi="ＭＳ Ｐ明朝" w:hint="eastAsia"/>
                    <w:szCs w:val="24"/>
                  </w:rPr>
                  <w:t>☐</w:t>
                </w:r>
              </w:sdtContent>
            </w:sdt>
            <w:r w:rsidR="002C2A95" w:rsidRPr="002C2A95">
              <w:rPr>
                <w:rFonts w:hint="eastAsia"/>
                <w:szCs w:val="24"/>
              </w:rPr>
              <w:t>簡易課税事業である</w:t>
            </w:r>
          </w:p>
        </w:tc>
      </w:tr>
      <w:tr w:rsidR="002C2A95" w:rsidRPr="002C2A95" w14:paraId="05B11C06" w14:textId="77777777" w:rsidTr="009F4C6D">
        <w:tc>
          <w:tcPr>
            <w:tcW w:w="8639" w:type="dxa"/>
          </w:tcPr>
          <w:p w14:paraId="7913BFC7" w14:textId="5B0D3FAD" w:rsidR="002C2A95" w:rsidRPr="002C2A95" w:rsidRDefault="008C1E27" w:rsidP="002C2A95">
            <w:pPr>
              <w:ind w:left="302" w:hangingChars="100" w:hanging="302"/>
              <w:rPr>
                <w:szCs w:val="24"/>
              </w:rPr>
            </w:pPr>
            <w:sdt>
              <w:sdtPr>
                <w:rPr>
                  <w:rFonts w:hint="eastAsia"/>
                  <w:szCs w:val="24"/>
                </w:rPr>
                <w:id w:val="184491154"/>
                <w14:checkbox>
                  <w14:checked w14:val="0"/>
                  <w14:checkedState w14:val="2611" w14:font="ＭＳ Ｐ明朝"/>
                  <w14:uncheckedState w14:val="2610" w14:font="ＭＳ Ｐ明朝"/>
                </w14:checkbox>
              </w:sdtPr>
              <w:sdtEndPr/>
              <w:sdtContent>
                <w:r w:rsidR="00B762D0">
                  <w:rPr>
                    <w:rFonts w:ascii="ＭＳ Ｐ明朝" w:eastAsia="ＭＳ Ｐ明朝" w:hAnsi="ＭＳ Ｐ明朝" w:hint="eastAsia"/>
                    <w:szCs w:val="24"/>
                  </w:rPr>
                  <w:t>☐</w:t>
                </w:r>
              </w:sdtContent>
            </w:sdt>
            <w:r w:rsidR="002C2A95" w:rsidRPr="002C2A95">
              <w:rPr>
                <w:rFonts w:hint="eastAsia"/>
                <w:szCs w:val="24"/>
              </w:rPr>
              <w:t>消費税法別表第３に掲げる法人等であって特定収入割合が５％を超える</w:t>
            </w:r>
          </w:p>
        </w:tc>
      </w:tr>
      <w:tr w:rsidR="002C2A95" w:rsidRPr="002C2A95" w14:paraId="11B58DA3" w14:textId="0BC2E98E" w:rsidTr="009F4C6D">
        <w:tc>
          <w:tcPr>
            <w:tcW w:w="8639" w:type="dxa"/>
          </w:tcPr>
          <w:p w14:paraId="768CC6DA" w14:textId="77777777" w:rsidR="002C2A95" w:rsidRPr="002C2A95" w:rsidRDefault="008C1E27" w:rsidP="002C2A95">
            <w:pPr>
              <w:rPr>
                <w:szCs w:val="24"/>
              </w:rPr>
            </w:pPr>
            <w:sdt>
              <w:sdtPr>
                <w:rPr>
                  <w:rFonts w:hint="eastAsia"/>
                  <w:szCs w:val="24"/>
                </w:rPr>
                <w:id w:val="1421298296"/>
                <w14:checkbox>
                  <w14:checked w14:val="0"/>
                  <w14:checkedState w14:val="2611" w14:font="ＭＳ Ｐ明朝"/>
                  <w14:uncheckedState w14:val="2610" w14:font="ＭＳ Ｐ明朝"/>
                </w14:checkbox>
              </w:sdtPr>
              <w:sdtEndPr/>
              <w:sdtContent>
                <w:r w:rsidR="002C2A95" w:rsidRPr="002C2A95">
                  <w:rPr>
                    <w:rFonts w:ascii="ＭＳ Ｐ明朝" w:eastAsia="ＭＳ Ｐ明朝" w:hAnsi="ＭＳ Ｐ明朝" w:hint="eastAsia"/>
                    <w:szCs w:val="24"/>
                  </w:rPr>
                  <w:t>☐</w:t>
                </w:r>
              </w:sdtContent>
            </w:sdt>
            <w:r w:rsidR="002C2A95" w:rsidRPr="002C2A95">
              <w:rPr>
                <w:rFonts w:hint="eastAsia"/>
                <w:szCs w:val="24"/>
              </w:rPr>
              <w:t>その他（　　　　　　　　　　　　　　　　　　　　　　）</w:t>
            </w:r>
          </w:p>
        </w:tc>
      </w:tr>
      <w:bookmarkEnd w:id="0"/>
      <w:bookmarkEnd w:id="1"/>
    </w:tbl>
    <w:p w14:paraId="0840A258" w14:textId="77777777" w:rsidR="00281B8B" w:rsidRDefault="00281B8B" w:rsidP="00281B8B"/>
    <w:p w14:paraId="5F92DBFD" w14:textId="2195BB56" w:rsidR="00281B8B" w:rsidRDefault="00281B8B" w:rsidP="00281B8B">
      <w:r>
        <w:rPr>
          <w:rFonts w:hint="eastAsia"/>
        </w:rPr>
        <w:t>６</w:t>
      </w:r>
      <w:r>
        <w:rPr>
          <w:rFonts w:hint="eastAsia"/>
        </w:rPr>
        <w:t xml:space="preserve">　添付書類</w:t>
      </w:r>
    </w:p>
    <w:p w14:paraId="1D80FB5E" w14:textId="3CFE047E" w:rsidR="002B5718" w:rsidRPr="002B5718" w:rsidRDefault="002B5718" w:rsidP="002B5718">
      <w:pPr>
        <w:rPr>
          <w:rFonts w:hint="eastAsia"/>
        </w:rPr>
      </w:pPr>
      <w:r>
        <w:rPr>
          <w:rFonts w:hint="eastAsia"/>
          <w:color w:val="FF0000"/>
        </w:rPr>
        <w:t xml:space="preserve">　　</w:t>
      </w:r>
      <w:r w:rsidRPr="002B5718">
        <w:rPr>
          <w:rFonts w:hint="eastAsia"/>
        </w:rPr>
        <w:t>・活動箇所図</w:t>
      </w:r>
    </w:p>
    <w:p w14:paraId="30C55600" w14:textId="77FF21BF" w:rsidR="002B5718" w:rsidRPr="002B5718" w:rsidRDefault="002B5718" w:rsidP="00281B8B">
      <w:pPr>
        <w:rPr>
          <w:rFonts w:hint="eastAsia"/>
        </w:rPr>
      </w:pPr>
      <w:r w:rsidRPr="002B5718">
        <w:rPr>
          <w:rFonts w:hint="eastAsia"/>
        </w:rPr>
        <w:t xml:space="preserve">　</w:t>
      </w:r>
      <w:r w:rsidRPr="002B5718">
        <w:t xml:space="preserve">　・カタログ</w:t>
      </w:r>
      <w:r w:rsidRPr="002B5718">
        <w:rPr>
          <w:rFonts w:hint="eastAsia"/>
        </w:rPr>
        <w:t>，見積書</w:t>
      </w:r>
    </w:p>
    <w:p w14:paraId="4E41E9EC" w14:textId="508D80CB" w:rsidR="00281B8B" w:rsidRPr="00281B8B" w:rsidRDefault="00281B8B" w:rsidP="00281B8B">
      <w:pPr>
        <w:rPr>
          <w:rFonts w:hint="eastAsia"/>
          <w:szCs w:val="24"/>
        </w:rPr>
      </w:pPr>
      <w:r>
        <w:rPr>
          <w:rFonts w:hint="eastAsia"/>
          <w:szCs w:val="24"/>
        </w:rPr>
        <w:t>７</w:t>
      </w:r>
      <w:r w:rsidRPr="00281B8B">
        <w:rPr>
          <w:rFonts w:hint="eastAsia"/>
          <w:szCs w:val="24"/>
        </w:rPr>
        <w:t xml:space="preserve">　担当者</w:t>
      </w:r>
    </w:p>
    <w:p w14:paraId="51B7E2DE" w14:textId="77777777" w:rsidR="00281B8B" w:rsidRPr="00281B8B" w:rsidRDefault="00281B8B" w:rsidP="00281B8B">
      <w:pPr>
        <w:rPr>
          <w:rFonts w:hint="eastAsia"/>
          <w:szCs w:val="24"/>
        </w:rPr>
      </w:pPr>
      <w:r w:rsidRPr="00281B8B">
        <w:rPr>
          <w:rFonts w:hint="eastAsia"/>
          <w:szCs w:val="24"/>
        </w:rPr>
        <w:t xml:space="preserve">　　所属</w:t>
      </w:r>
    </w:p>
    <w:p w14:paraId="16873A37" w14:textId="77777777" w:rsidR="00281B8B" w:rsidRPr="00281B8B" w:rsidRDefault="00281B8B" w:rsidP="00281B8B">
      <w:pPr>
        <w:rPr>
          <w:rFonts w:hint="eastAsia"/>
          <w:szCs w:val="24"/>
        </w:rPr>
      </w:pPr>
      <w:r w:rsidRPr="00281B8B">
        <w:rPr>
          <w:rFonts w:hint="eastAsia"/>
          <w:szCs w:val="24"/>
        </w:rPr>
        <w:t xml:space="preserve">　　氏名</w:t>
      </w:r>
    </w:p>
    <w:p w14:paraId="5CD1021B" w14:textId="77777777" w:rsidR="00281B8B" w:rsidRPr="00281B8B" w:rsidRDefault="00281B8B" w:rsidP="00281B8B">
      <w:pPr>
        <w:rPr>
          <w:rFonts w:hint="eastAsia"/>
          <w:szCs w:val="24"/>
        </w:rPr>
      </w:pPr>
      <w:r w:rsidRPr="00281B8B">
        <w:rPr>
          <w:rFonts w:hint="eastAsia"/>
          <w:szCs w:val="24"/>
        </w:rPr>
        <w:t xml:space="preserve">　　連絡先</w:t>
      </w:r>
    </w:p>
    <w:p w14:paraId="1B7D4C38" w14:textId="594AB381" w:rsidR="001E2EAE" w:rsidRPr="001E2EAE" w:rsidRDefault="00281B8B" w:rsidP="00281B8B">
      <w:pPr>
        <w:rPr>
          <w:szCs w:val="24"/>
        </w:rPr>
      </w:pPr>
      <w:r w:rsidRPr="00281B8B">
        <w:rPr>
          <w:rFonts w:hint="eastAsia"/>
          <w:szCs w:val="24"/>
        </w:rPr>
        <w:t xml:space="preserve">　　E-mail</w:t>
      </w:r>
    </w:p>
    <w:p w14:paraId="590BABD7" w14:textId="77777777" w:rsidR="00281B8B" w:rsidRDefault="00281B8B" w:rsidP="00223458">
      <w:pPr>
        <w:jc w:val="center"/>
        <w:rPr>
          <w:rFonts w:hAnsi="ＭＳ 明朝"/>
          <w:szCs w:val="24"/>
        </w:rPr>
      </w:pPr>
    </w:p>
    <w:p w14:paraId="43DA8FAA" w14:textId="47BA8897" w:rsidR="00223458" w:rsidRPr="00223458" w:rsidRDefault="002B5718" w:rsidP="00223458">
      <w:pPr>
        <w:jc w:val="center"/>
        <w:rPr>
          <w:rFonts w:hAnsi="ＭＳ 明朝"/>
          <w:szCs w:val="24"/>
        </w:rPr>
      </w:pPr>
      <w:r w:rsidRPr="00281B8B">
        <w:rPr>
          <w:rFonts w:hint="eastAsia"/>
        </w:rPr>
        <w:t>柏市緑地保全等活動団体支援事業補助金</w:t>
      </w:r>
      <w:r w:rsidR="00223458" w:rsidRPr="00223458">
        <w:rPr>
          <w:rFonts w:hAnsi="ＭＳ 明朝" w:hint="eastAsia"/>
          <w:szCs w:val="24"/>
        </w:rPr>
        <w:t>に係る経費の内訳書</w:t>
      </w:r>
    </w:p>
    <w:p w14:paraId="79058A7A" w14:textId="77777777" w:rsidR="00223458" w:rsidRPr="00223458" w:rsidRDefault="00223458" w:rsidP="00223458">
      <w:pPr>
        <w:jc w:val="center"/>
        <w:rPr>
          <w:rFonts w:hAnsi="ＭＳ 明朝" w:hint="eastAsia"/>
          <w:szCs w:val="24"/>
        </w:rPr>
      </w:pPr>
    </w:p>
    <w:tbl>
      <w:tblPr>
        <w:tblStyle w:val="ab"/>
        <w:tblW w:w="0" w:type="auto"/>
        <w:tblLook w:val="04A0" w:firstRow="1" w:lastRow="0" w:firstColumn="1" w:lastColumn="0" w:noHBand="0" w:noVBand="1"/>
      </w:tblPr>
      <w:tblGrid>
        <w:gridCol w:w="3020"/>
        <w:gridCol w:w="3020"/>
        <w:gridCol w:w="3020"/>
      </w:tblGrid>
      <w:tr w:rsidR="00223458" w:rsidRPr="00223458" w14:paraId="53C105AF" w14:textId="77777777" w:rsidTr="009F4C6D">
        <w:tc>
          <w:tcPr>
            <w:tcW w:w="3020" w:type="dxa"/>
          </w:tcPr>
          <w:p w14:paraId="649E74B6" w14:textId="77777777" w:rsidR="00223458" w:rsidRPr="00223458" w:rsidRDefault="00223458" w:rsidP="009F4C6D">
            <w:pPr>
              <w:jc w:val="center"/>
              <w:rPr>
                <w:rFonts w:hAnsi="ＭＳ 明朝"/>
                <w:szCs w:val="24"/>
              </w:rPr>
            </w:pPr>
            <w:r w:rsidRPr="00223458">
              <w:rPr>
                <w:rFonts w:hAnsi="ＭＳ 明朝" w:hint="eastAsia"/>
                <w:szCs w:val="24"/>
              </w:rPr>
              <w:t>項目</w:t>
            </w:r>
          </w:p>
        </w:tc>
        <w:tc>
          <w:tcPr>
            <w:tcW w:w="3020" w:type="dxa"/>
          </w:tcPr>
          <w:p w14:paraId="2DF056D7" w14:textId="77777777" w:rsidR="00223458" w:rsidRPr="00223458" w:rsidRDefault="00223458" w:rsidP="009F4C6D">
            <w:pPr>
              <w:jc w:val="center"/>
              <w:rPr>
                <w:rFonts w:hAnsi="ＭＳ 明朝"/>
                <w:szCs w:val="24"/>
              </w:rPr>
            </w:pPr>
            <w:r w:rsidRPr="00223458">
              <w:rPr>
                <w:rFonts w:hAnsi="ＭＳ 明朝" w:hint="eastAsia"/>
                <w:szCs w:val="24"/>
              </w:rPr>
              <w:t>積算額</w:t>
            </w:r>
          </w:p>
        </w:tc>
        <w:tc>
          <w:tcPr>
            <w:tcW w:w="3020" w:type="dxa"/>
          </w:tcPr>
          <w:p w14:paraId="78403F15" w14:textId="18896D6A" w:rsidR="00223458" w:rsidRPr="00223458" w:rsidRDefault="00223458" w:rsidP="009F4C6D">
            <w:pPr>
              <w:jc w:val="center"/>
              <w:rPr>
                <w:rFonts w:hAnsi="ＭＳ 明朝"/>
                <w:szCs w:val="24"/>
              </w:rPr>
            </w:pPr>
            <w:r w:rsidRPr="00223458">
              <w:rPr>
                <w:rFonts w:hAnsi="ＭＳ 明朝" w:hint="eastAsia"/>
                <w:szCs w:val="24"/>
              </w:rPr>
              <w:t>内訳</w:t>
            </w:r>
          </w:p>
        </w:tc>
      </w:tr>
      <w:tr w:rsidR="00223458" w:rsidRPr="00223458" w14:paraId="590ED70B" w14:textId="77777777" w:rsidTr="009F4C6D">
        <w:tc>
          <w:tcPr>
            <w:tcW w:w="3020" w:type="dxa"/>
            <w:vAlign w:val="center"/>
          </w:tcPr>
          <w:p w14:paraId="2F03EA8F" w14:textId="1EFCA84B" w:rsidR="00223458" w:rsidRPr="00223458" w:rsidRDefault="00281B8B" w:rsidP="009F4C6D">
            <w:pPr>
              <w:jc w:val="center"/>
              <w:rPr>
                <w:rFonts w:hAnsi="ＭＳ 明朝"/>
                <w:szCs w:val="24"/>
              </w:rPr>
            </w:pPr>
            <w:r>
              <w:rPr>
                <w:rFonts w:hint="eastAsia"/>
              </w:rPr>
              <w:t>交通費</w:t>
            </w:r>
          </w:p>
        </w:tc>
        <w:tc>
          <w:tcPr>
            <w:tcW w:w="3020" w:type="dxa"/>
            <w:vAlign w:val="center"/>
          </w:tcPr>
          <w:p w14:paraId="444A3D93" w14:textId="08398C0F" w:rsidR="00223458" w:rsidRPr="00223458" w:rsidRDefault="00223458" w:rsidP="009F4C6D">
            <w:pPr>
              <w:jc w:val="right"/>
              <w:rPr>
                <w:rFonts w:hAnsi="ＭＳ 明朝"/>
                <w:szCs w:val="24"/>
              </w:rPr>
            </w:pPr>
            <w:r w:rsidRPr="00223458">
              <w:rPr>
                <w:rFonts w:hAnsi="ＭＳ 明朝" w:hint="eastAsia"/>
                <w:szCs w:val="24"/>
              </w:rPr>
              <w:t>円</w:t>
            </w:r>
          </w:p>
        </w:tc>
        <w:tc>
          <w:tcPr>
            <w:tcW w:w="3020" w:type="dxa"/>
          </w:tcPr>
          <w:p w14:paraId="6F291122" w14:textId="217A59BE" w:rsidR="00223458" w:rsidRPr="00223458" w:rsidRDefault="00223458" w:rsidP="009F4C6D">
            <w:pPr>
              <w:jc w:val="right"/>
              <w:rPr>
                <w:rFonts w:hAnsi="ＭＳ 明朝"/>
                <w:szCs w:val="24"/>
              </w:rPr>
            </w:pPr>
            <w:r w:rsidRPr="00223458">
              <w:rPr>
                <w:rFonts w:hAnsi="ＭＳ 明朝" w:hint="eastAsia"/>
                <w:szCs w:val="24"/>
              </w:rPr>
              <w:t>①　　　　に要する経費</w:t>
            </w:r>
          </w:p>
          <w:p w14:paraId="1A877136" w14:textId="59985272" w:rsidR="00223458" w:rsidRPr="00223458" w:rsidRDefault="00223458" w:rsidP="009F4C6D">
            <w:pPr>
              <w:jc w:val="right"/>
              <w:rPr>
                <w:rFonts w:hAnsi="ＭＳ 明朝" w:hint="eastAsia"/>
                <w:szCs w:val="24"/>
              </w:rPr>
            </w:pPr>
            <w:r w:rsidRPr="00223458">
              <w:rPr>
                <w:rFonts w:hAnsi="ＭＳ 明朝" w:hint="eastAsia"/>
                <w:szCs w:val="24"/>
              </w:rPr>
              <w:t>円</w:t>
            </w:r>
          </w:p>
        </w:tc>
      </w:tr>
      <w:tr w:rsidR="00281B8B" w:rsidRPr="00223458" w14:paraId="05FBDA74" w14:textId="77777777" w:rsidTr="009F4C6D">
        <w:tc>
          <w:tcPr>
            <w:tcW w:w="3020" w:type="dxa"/>
            <w:vAlign w:val="center"/>
          </w:tcPr>
          <w:p w14:paraId="295CA434" w14:textId="6A6EDBDC" w:rsidR="00281B8B" w:rsidRPr="00223458" w:rsidRDefault="00281B8B" w:rsidP="00281B8B">
            <w:pPr>
              <w:jc w:val="center"/>
              <w:rPr>
                <w:rFonts w:hAnsi="ＭＳ 明朝"/>
                <w:szCs w:val="24"/>
              </w:rPr>
            </w:pPr>
            <w:r>
              <w:rPr>
                <w:rFonts w:hint="eastAsia"/>
              </w:rPr>
              <w:t>物品購入費</w:t>
            </w:r>
          </w:p>
        </w:tc>
        <w:tc>
          <w:tcPr>
            <w:tcW w:w="3020" w:type="dxa"/>
            <w:vAlign w:val="center"/>
          </w:tcPr>
          <w:p w14:paraId="6214253F" w14:textId="07DE3175" w:rsidR="00281B8B" w:rsidRPr="00223458" w:rsidRDefault="00281B8B" w:rsidP="00281B8B">
            <w:pPr>
              <w:jc w:val="right"/>
              <w:rPr>
                <w:rFonts w:hAnsi="ＭＳ 明朝"/>
                <w:szCs w:val="24"/>
              </w:rPr>
            </w:pPr>
            <w:r w:rsidRPr="00223458">
              <w:rPr>
                <w:rFonts w:hAnsi="ＭＳ 明朝" w:hint="eastAsia"/>
                <w:szCs w:val="24"/>
              </w:rPr>
              <w:t>円</w:t>
            </w:r>
          </w:p>
        </w:tc>
        <w:tc>
          <w:tcPr>
            <w:tcW w:w="3020" w:type="dxa"/>
            <w:vAlign w:val="center"/>
          </w:tcPr>
          <w:p w14:paraId="082BA8B2" w14:textId="77777777" w:rsidR="00281B8B" w:rsidRPr="00223458" w:rsidRDefault="00281B8B" w:rsidP="00281B8B">
            <w:pPr>
              <w:jc w:val="right"/>
              <w:rPr>
                <w:rFonts w:hAnsi="ＭＳ 明朝"/>
                <w:szCs w:val="24"/>
              </w:rPr>
            </w:pPr>
            <w:r w:rsidRPr="00223458">
              <w:rPr>
                <w:rFonts w:hAnsi="ＭＳ 明朝" w:hint="eastAsia"/>
                <w:szCs w:val="24"/>
              </w:rPr>
              <w:t>①　　　　　の購入</w:t>
            </w:r>
          </w:p>
          <w:p w14:paraId="0DF370E9" w14:textId="77777777" w:rsidR="00281B8B" w:rsidRPr="00223458" w:rsidRDefault="00281B8B" w:rsidP="00281B8B">
            <w:pPr>
              <w:jc w:val="right"/>
              <w:rPr>
                <w:rFonts w:hAnsi="ＭＳ 明朝"/>
                <w:szCs w:val="24"/>
              </w:rPr>
            </w:pPr>
            <w:r w:rsidRPr="00223458">
              <w:rPr>
                <w:rFonts w:hAnsi="ＭＳ 明朝" w:hint="eastAsia"/>
                <w:szCs w:val="24"/>
              </w:rPr>
              <w:t>円</w:t>
            </w:r>
          </w:p>
          <w:p w14:paraId="4F3F4F9E" w14:textId="77777777" w:rsidR="00281B8B" w:rsidRPr="00223458" w:rsidRDefault="00281B8B" w:rsidP="00281B8B">
            <w:pPr>
              <w:jc w:val="right"/>
              <w:rPr>
                <w:rFonts w:hAnsi="ＭＳ 明朝"/>
                <w:szCs w:val="24"/>
              </w:rPr>
            </w:pPr>
            <w:r w:rsidRPr="00223458">
              <w:rPr>
                <w:rFonts w:hAnsi="ＭＳ 明朝" w:hint="eastAsia"/>
                <w:szCs w:val="24"/>
              </w:rPr>
              <w:t>②　　　　　の購入</w:t>
            </w:r>
          </w:p>
          <w:p w14:paraId="172F206E" w14:textId="4ADE4A59" w:rsidR="00281B8B" w:rsidRPr="00223458" w:rsidRDefault="00281B8B" w:rsidP="00281B8B">
            <w:pPr>
              <w:jc w:val="right"/>
              <w:rPr>
                <w:rFonts w:hAnsi="ＭＳ 明朝"/>
                <w:szCs w:val="24"/>
              </w:rPr>
            </w:pPr>
            <w:r w:rsidRPr="00223458">
              <w:rPr>
                <w:rFonts w:hAnsi="ＭＳ 明朝" w:hint="eastAsia"/>
                <w:szCs w:val="24"/>
              </w:rPr>
              <w:t>円</w:t>
            </w:r>
          </w:p>
        </w:tc>
      </w:tr>
      <w:tr w:rsidR="00223458" w:rsidRPr="00223458" w14:paraId="4E9C0D4A" w14:textId="77777777" w:rsidTr="009F4C6D">
        <w:tc>
          <w:tcPr>
            <w:tcW w:w="3020" w:type="dxa"/>
            <w:vAlign w:val="center"/>
          </w:tcPr>
          <w:p w14:paraId="29F85A5A" w14:textId="0042B88C" w:rsidR="00223458" w:rsidRPr="00223458" w:rsidRDefault="00281B8B" w:rsidP="009F4C6D">
            <w:pPr>
              <w:jc w:val="center"/>
              <w:rPr>
                <w:rFonts w:hAnsi="ＭＳ 明朝"/>
                <w:szCs w:val="24"/>
              </w:rPr>
            </w:pPr>
            <w:r>
              <w:rPr>
                <w:rFonts w:hint="eastAsia"/>
              </w:rPr>
              <w:t>保険料</w:t>
            </w:r>
          </w:p>
        </w:tc>
        <w:tc>
          <w:tcPr>
            <w:tcW w:w="3020" w:type="dxa"/>
            <w:vAlign w:val="center"/>
          </w:tcPr>
          <w:p w14:paraId="37AEE9BD" w14:textId="77777777" w:rsidR="00223458" w:rsidRPr="00223458" w:rsidRDefault="00223458" w:rsidP="009F4C6D">
            <w:pPr>
              <w:jc w:val="right"/>
              <w:rPr>
                <w:rFonts w:hAnsi="ＭＳ 明朝"/>
                <w:szCs w:val="24"/>
              </w:rPr>
            </w:pPr>
            <w:r w:rsidRPr="00223458">
              <w:rPr>
                <w:rFonts w:hAnsi="ＭＳ 明朝" w:hint="eastAsia"/>
                <w:szCs w:val="24"/>
              </w:rPr>
              <w:t>円</w:t>
            </w:r>
          </w:p>
        </w:tc>
        <w:tc>
          <w:tcPr>
            <w:tcW w:w="3020" w:type="dxa"/>
            <w:vAlign w:val="center"/>
          </w:tcPr>
          <w:p w14:paraId="4C49D698" w14:textId="60950754" w:rsidR="00223458" w:rsidRPr="00223458" w:rsidRDefault="00223458" w:rsidP="009F4C6D">
            <w:pPr>
              <w:jc w:val="right"/>
              <w:rPr>
                <w:rFonts w:hAnsi="ＭＳ 明朝"/>
                <w:szCs w:val="24"/>
              </w:rPr>
            </w:pPr>
            <w:r w:rsidRPr="00223458">
              <w:rPr>
                <w:rFonts w:hAnsi="ＭＳ 明朝" w:hint="eastAsia"/>
                <w:szCs w:val="24"/>
              </w:rPr>
              <w:t>①　　　　　の購入</w:t>
            </w:r>
          </w:p>
          <w:p w14:paraId="47BA6461" w14:textId="77777777" w:rsidR="00223458" w:rsidRPr="00223458" w:rsidRDefault="00223458" w:rsidP="009F4C6D">
            <w:pPr>
              <w:jc w:val="right"/>
              <w:rPr>
                <w:rFonts w:hAnsi="ＭＳ 明朝"/>
                <w:szCs w:val="24"/>
              </w:rPr>
            </w:pPr>
            <w:r w:rsidRPr="00223458">
              <w:rPr>
                <w:rFonts w:hAnsi="ＭＳ 明朝" w:hint="eastAsia"/>
                <w:szCs w:val="24"/>
              </w:rPr>
              <w:t>円</w:t>
            </w:r>
          </w:p>
          <w:p w14:paraId="54A9AAF0" w14:textId="4F8FD36F" w:rsidR="00223458" w:rsidRPr="00223458" w:rsidRDefault="00223458" w:rsidP="009F4C6D">
            <w:pPr>
              <w:jc w:val="right"/>
              <w:rPr>
                <w:rFonts w:hAnsi="ＭＳ 明朝"/>
                <w:szCs w:val="24"/>
              </w:rPr>
            </w:pPr>
            <w:r w:rsidRPr="00223458">
              <w:rPr>
                <w:rFonts w:hAnsi="ＭＳ 明朝" w:hint="eastAsia"/>
                <w:szCs w:val="24"/>
              </w:rPr>
              <w:t>②　　　　　の購入</w:t>
            </w:r>
          </w:p>
          <w:p w14:paraId="0C0FA0E4" w14:textId="77777777" w:rsidR="00223458" w:rsidRPr="00223458" w:rsidRDefault="00223458" w:rsidP="009F4C6D">
            <w:pPr>
              <w:jc w:val="right"/>
              <w:rPr>
                <w:rFonts w:hAnsi="ＭＳ 明朝"/>
                <w:szCs w:val="24"/>
              </w:rPr>
            </w:pPr>
            <w:r w:rsidRPr="00223458">
              <w:rPr>
                <w:rFonts w:hAnsi="ＭＳ 明朝" w:hint="eastAsia"/>
                <w:szCs w:val="24"/>
              </w:rPr>
              <w:t>円</w:t>
            </w:r>
          </w:p>
        </w:tc>
      </w:tr>
      <w:tr w:rsidR="00223458" w:rsidRPr="00223458" w14:paraId="397AF42B" w14:textId="77777777" w:rsidTr="009F4C6D">
        <w:tc>
          <w:tcPr>
            <w:tcW w:w="3020" w:type="dxa"/>
            <w:vAlign w:val="center"/>
          </w:tcPr>
          <w:p w14:paraId="53B6AE24" w14:textId="6A6D7283" w:rsidR="00223458" w:rsidRPr="00223458" w:rsidRDefault="00281B8B" w:rsidP="009F4C6D">
            <w:pPr>
              <w:jc w:val="center"/>
              <w:rPr>
                <w:rFonts w:hAnsi="ＭＳ 明朝"/>
                <w:szCs w:val="24"/>
              </w:rPr>
            </w:pPr>
            <w:r>
              <w:rPr>
                <w:rFonts w:hint="eastAsia"/>
              </w:rPr>
              <w:t>講習費</w:t>
            </w:r>
          </w:p>
        </w:tc>
        <w:tc>
          <w:tcPr>
            <w:tcW w:w="3020" w:type="dxa"/>
            <w:vAlign w:val="center"/>
          </w:tcPr>
          <w:p w14:paraId="22438840" w14:textId="77777777" w:rsidR="00223458" w:rsidRPr="00223458" w:rsidRDefault="00223458" w:rsidP="009F4C6D">
            <w:pPr>
              <w:jc w:val="right"/>
              <w:rPr>
                <w:rFonts w:hAnsi="ＭＳ 明朝"/>
                <w:szCs w:val="24"/>
              </w:rPr>
            </w:pPr>
            <w:r w:rsidRPr="00223458">
              <w:rPr>
                <w:rFonts w:hAnsi="ＭＳ 明朝" w:hint="eastAsia"/>
                <w:szCs w:val="24"/>
              </w:rPr>
              <w:t>円</w:t>
            </w:r>
          </w:p>
        </w:tc>
        <w:tc>
          <w:tcPr>
            <w:tcW w:w="3020" w:type="dxa"/>
            <w:vAlign w:val="center"/>
          </w:tcPr>
          <w:p w14:paraId="031A5215" w14:textId="77777777" w:rsidR="00281B8B" w:rsidRPr="00223458" w:rsidRDefault="00223458" w:rsidP="00281B8B">
            <w:pPr>
              <w:jc w:val="right"/>
              <w:rPr>
                <w:rFonts w:hAnsi="ＭＳ 明朝"/>
                <w:szCs w:val="24"/>
              </w:rPr>
            </w:pPr>
            <w:r w:rsidRPr="00223458">
              <w:rPr>
                <w:rFonts w:hAnsi="ＭＳ 明朝" w:hint="eastAsia"/>
                <w:szCs w:val="24"/>
              </w:rPr>
              <w:t xml:space="preserve">①　　　</w:t>
            </w:r>
            <w:r w:rsidR="00281B8B" w:rsidRPr="00223458">
              <w:rPr>
                <w:rFonts w:hAnsi="ＭＳ 明朝" w:hint="eastAsia"/>
                <w:szCs w:val="24"/>
              </w:rPr>
              <w:t>に要する経費</w:t>
            </w:r>
          </w:p>
          <w:p w14:paraId="066A5CE8" w14:textId="0E5AA065" w:rsidR="00223458" w:rsidRPr="00223458" w:rsidRDefault="00281B8B" w:rsidP="00281B8B">
            <w:pPr>
              <w:jc w:val="right"/>
              <w:rPr>
                <w:rFonts w:hAnsi="ＭＳ 明朝" w:hint="eastAsia"/>
                <w:szCs w:val="24"/>
              </w:rPr>
            </w:pPr>
            <w:r w:rsidRPr="00223458">
              <w:rPr>
                <w:rFonts w:hAnsi="ＭＳ 明朝" w:hint="eastAsia"/>
                <w:szCs w:val="24"/>
              </w:rPr>
              <w:t>円</w:t>
            </w:r>
          </w:p>
        </w:tc>
      </w:tr>
      <w:tr w:rsidR="00223458" w:rsidRPr="00223458" w14:paraId="52078CF1" w14:textId="77777777" w:rsidTr="009F4C6D">
        <w:tc>
          <w:tcPr>
            <w:tcW w:w="3020" w:type="dxa"/>
            <w:vAlign w:val="center"/>
          </w:tcPr>
          <w:p w14:paraId="57C65EAE" w14:textId="77777777" w:rsidR="00223458" w:rsidRPr="00223458" w:rsidRDefault="00223458" w:rsidP="009F4C6D">
            <w:pPr>
              <w:jc w:val="center"/>
              <w:rPr>
                <w:rFonts w:hAnsi="ＭＳ 明朝"/>
                <w:szCs w:val="24"/>
              </w:rPr>
            </w:pPr>
            <w:r w:rsidRPr="00223458">
              <w:rPr>
                <w:rFonts w:hAnsi="ＭＳ 明朝" w:hint="eastAsia"/>
                <w:szCs w:val="24"/>
              </w:rPr>
              <w:t>計</w:t>
            </w:r>
          </w:p>
        </w:tc>
        <w:tc>
          <w:tcPr>
            <w:tcW w:w="3020" w:type="dxa"/>
            <w:vAlign w:val="center"/>
          </w:tcPr>
          <w:p w14:paraId="702B0E07" w14:textId="77777777" w:rsidR="00223458" w:rsidRPr="00223458" w:rsidRDefault="00223458" w:rsidP="009F4C6D">
            <w:pPr>
              <w:jc w:val="right"/>
              <w:rPr>
                <w:rFonts w:hAnsi="ＭＳ 明朝"/>
                <w:szCs w:val="24"/>
              </w:rPr>
            </w:pPr>
            <w:r w:rsidRPr="00223458">
              <w:rPr>
                <w:rFonts w:hAnsi="ＭＳ 明朝" w:hint="eastAsia"/>
                <w:szCs w:val="24"/>
              </w:rPr>
              <w:t>円</w:t>
            </w:r>
          </w:p>
        </w:tc>
        <w:tc>
          <w:tcPr>
            <w:tcW w:w="3020" w:type="dxa"/>
          </w:tcPr>
          <w:p w14:paraId="3EC621B2" w14:textId="77777777" w:rsidR="00223458" w:rsidRPr="00223458" w:rsidRDefault="00223458" w:rsidP="009F4C6D">
            <w:pPr>
              <w:rPr>
                <w:rFonts w:hAnsi="ＭＳ 明朝"/>
                <w:szCs w:val="24"/>
              </w:rPr>
            </w:pPr>
          </w:p>
        </w:tc>
      </w:tr>
    </w:tbl>
    <w:p w14:paraId="32B82862" w14:textId="584BBE18" w:rsidR="00223458" w:rsidRPr="00223458" w:rsidRDefault="00223458" w:rsidP="00223458">
      <w:pPr>
        <w:rPr>
          <w:rFonts w:hAnsi="ＭＳ 明朝" w:hint="eastAsia"/>
          <w:szCs w:val="24"/>
        </w:rPr>
      </w:pPr>
    </w:p>
    <w:p w14:paraId="203D5655" w14:textId="66EB179C" w:rsidR="00223458" w:rsidRDefault="00223458" w:rsidP="00223458">
      <w:pPr>
        <w:jc w:val="center"/>
        <w:rPr>
          <w:rFonts w:hAnsi="ＭＳ 明朝"/>
          <w:szCs w:val="24"/>
        </w:rPr>
      </w:pPr>
      <w:r w:rsidRPr="00223458">
        <w:rPr>
          <w:rFonts w:hAnsi="ＭＳ 明朝" w:hint="eastAsia"/>
          <w:szCs w:val="24"/>
        </w:rPr>
        <w:lastRenderedPageBreak/>
        <w:t>上記の積算額は，（　税込額　・税抜額　）で</w:t>
      </w:r>
      <w:r>
        <w:rPr>
          <w:rFonts w:hAnsi="ＭＳ 明朝" w:hint="eastAsia"/>
          <w:szCs w:val="24"/>
        </w:rPr>
        <w:t>ある。</w:t>
      </w:r>
    </w:p>
    <w:p w14:paraId="383F6864" w14:textId="77777777" w:rsidR="008C1E27" w:rsidRDefault="008C1E27" w:rsidP="00223458">
      <w:pPr>
        <w:jc w:val="center"/>
        <w:rPr>
          <w:rFonts w:hAnsi="ＭＳ 明朝"/>
          <w:szCs w:val="24"/>
        </w:rPr>
      </w:pPr>
    </w:p>
    <w:p w14:paraId="2825A20D" w14:textId="77777777" w:rsidR="008C1E27" w:rsidRDefault="008C1E27" w:rsidP="00223458">
      <w:pPr>
        <w:jc w:val="center"/>
        <w:rPr>
          <w:rFonts w:hAnsi="ＭＳ 明朝"/>
          <w:szCs w:val="24"/>
        </w:rPr>
      </w:pPr>
    </w:p>
    <w:p w14:paraId="4DCE3589" w14:textId="77777777" w:rsidR="008C1E27" w:rsidRDefault="008C1E27" w:rsidP="00223458">
      <w:pPr>
        <w:jc w:val="center"/>
        <w:rPr>
          <w:rFonts w:hAnsi="ＭＳ 明朝"/>
          <w:szCs w:val="24"/>
        </w:rPr>
      </w:pPr>
    </w:p>
    <w:p w14:paraId="4B4B39FB" w14:textId="77777777" w:rsidR="008C1E27" w:rsidRDefault="008C1E27" w:rsidP="00223458">
      <w:pPr>
        <w:jc w:val="center"/>
        <w:rPr>
          <w:rFonts w:hAnsi="ＭＳ 明朝"/>
          <w:szCs w:val="24"/>
        </w:rPr>
      </w:pPr>
    </w:p>
    <w:p w14:paraId="26AAC571" w14:textId="77777777" w:rsidR="008C1E27" w:rsidRDefault="008C1E27" w:rsidP="00223458">
      <w:pPr>
        <w:jc w:val="center"/>
        <w:rPr>
          <w:rFonts w:hAnsi="ＭＳ 明朝"/>
          <w:szCs w:val="24"/>
        </w:rPr>
      </w:pPr>
    </w:p>
    <w:p w14:paraId="48E62C24" w14:textId="77777777" w:rsidR="008C1E27" w:rsidRDefault="008C1E27" w:rsidP="00223458">
      <w:pPr>
        <w:jc w:val="center"/>
        <w:rPr>
          <w:rFonts w:hAnsi="ＭＳ 明朝"/>
          <w:szCs w:val="24"/>
        </w:rPr>
      </w:pPr>
    </w:p>
    <w:p w14:paraId="25E5A1AC" w14:textId="77777777" w:rsidR="008C1E27" w:rsidRDefault="008C1E27" w:rsidP="00223458">
      <w:pPr>
        <w:jc w:val="center"/>
        <w:rPr>
          <w:rFonts w:hAnsi="ＭＳ 明朝"/>
          <w:szCs w:val="24"/>
        </w:rPr>
      </w:pPr>
    </w:p>
    <w:p w14:paraId="18B1315E" w14:textId="77777777" w:rsidR="008C1E27" w:rsidRDefault="008C1E27" w:rsidP="00223458">
      <w:pPr>
        <w:jc w:val="center"/>
        <w:rPr>
          <w:rFonts w:hAnsi="ＭＳ 明朝"/>
          <w:szCs w:val="24"/>
        </w:rPr>
      </w:pPr>
    </w:p>
    <w:p w14:paraId="310249CC" w14:textId="77777777" w:rsidR="008C1E27" w:rsidRDefault="008C1E27" w:rsidP="00223458">
      <w:pPr>
        <w:jc w:val="center"/>
        <w:rPr>
          <w:rFonts w:hAnsi="ＭＳ 明朝"/>
          <w:szCs w:val="24"/>
        </w:rPr>
      </w:pPr>
    </w:p>
    <w:p w14:paraId="0D782CBB" w14:textId="77777777" w:rsidR="008C1E27" w:rsidRDefault="008C1E27" w:rsidP="00223458">
      <w:pPr>
        <w:jc w:val="center"/>
        <w:rPr>
          <w:rFonts w:hAnsi="ＭＳ 明朝"/>
          <w:szCs w:val="24"/>
        </w:rPr>
      </w:pPr>
    </w:p>
    <w:p w14:paraId="2217E722" w14:textId="77777777" w:rsidR="008C1E27" w:rsidRDefault="008C1E27" w:rsidP="00223458">
      <w:pPr>
        <w:jc w:val="center"/>
        <w:rPr>
          <w:rFonts w:hAnsi="ＭＳ 明朝"/>
          <w:szCs w:val="24"/>
        </w:rPr>
      </w:pPr>
    </w:p>
    <w:p w14:paraId="5922E888" w14:textId="77777777" w:rsidR="008C1E27" w:rsidRDefault="008C1E27" w:rsidP="00223458">
      <w:pPr>
        <w:jc w:val="center"/>
        <w:rPr>
          <w:rFonts w:hAnsi="ＭＳ 明朝"/>
          <w:szCs w:val="24"/>
        </w:rPr>
      </w:pPr>
    </w:p>
    <w:p w14:paraId="3DF9E0CD" w14:textId="77777777" w:rsidR="008C1E27" w:rsidRDefault="008C1E27" w:rsidP="00223458">
      <w:pPr>
        <w:jc w:val="center"/>
        <w:rPr>
          <w:rFonts w:hAnsi="ＭＳ 明朝"/>
          <w:szCs w:val="24"/>
        </w:rPr>
      </w:pPr>
    </w:p>
    <w:p w14:paraId="352F787A" w14:textId="77777777" w:rsidR="008C1E27" w:rsidRDefault="008C1E27" w:rsidP="00223458">
      <w:pPr>
        <w:jc w:val="center"/>
        <w:rPr>
          <w:rFonts w:hAnsi="ＭＳ 明朝"/>
          <w:szCs w:val="24"/>
        </w:rPr>
      </w:pPr>
    </w:p>
    <w:p w14:paraId="68FE1791" w14:textId="77777777" w:rsidR="008C1E27" w:rsidRDefault="008C1E27" w:rsidP="00223458">
      <w:pPr>
        <w:jc w:val="center"/>
        <w:rPr>
          <w:rFonts w:hAnsi="ＭＳ 明朝"/>
          <w:szCs w:val="24"/>
        </w:rPr>
      </w:pPr>
    </w:p>
    <w:p w14:paraId="4ABE4E9F" w14:textId="77777777" w:rsidR="008C1E27" w:rsidRDefault="008C1E27" w:rsidP="00223458">
      <w:pPr>
        <w:jc w:val="center"/>
        <w:rPr>
          <w:rFonts w:hAnsi="ＭＳ 明朝"/>
          <w:szCs w:val="24"/>
        </w:rPr>
      </w:pPr>
    </w:p>
    <w:p w14:paraId="4A8D77F6" w14:textId="77777777" w:rsidR="008C1E27" w:rsidRDefault="008C1E27" w:rsidP="00223458">
      <w:pPr>
        <w:jc w:val="center"/>
        <w:rPr>
          <w:rFonts w:hAnsi="ＭＳ 明朝"/>
          <w:szCs w:val="24"/>
        </w:rPr>
      </w:pPr>
    </w:p>
    <w:p w14:paraId="20EDFBEA" w14:textId="77777777" w:rsidR="008C1E27" w:rsidRDefault="008C1E27" w:rsidP="00223458">
      <w:pPr>
        <w:jc w:val="center"/>
        <w:rPr>
          <w:rFonts w:hAnsi="ＭＳ 明朝"/>
          <w:szCs w:val="24"/>
        </w:rPr>
      </w:pPr>
    </w:p>
    <w:p w14:paraId="6541C7A3" w14:textId="77777777" w:rsidR="008C1E27" w:rsidRDefault="008C1E27" w:rsidP="00223458">
      <w:pPr>
        <w:jc w:val="center"/>
        <w:rPr>
          <w:rFonts w:hAnsi="ＭＳ 明朝"/>
          <w:szCs w:val="24"/>
        </w:rPr>
      </w:pPr>
    </w:p>
    <w:p w14:paraId="0F1A968E" w14:textId="77777777" w:rsidR="008C1E27" w:rsidRDefault="008C1E27" w:rsidP="00223458">
      <w:pPr>
        <w:jc w:val="center"/>
        <w:rPr>
          <w:rFonts w:hAnsi="ＭＳ 明朝"/>
          <w:szCs w:val="24"/>
        </w:rPr>
      </w:pPr>
    </w:p>
    <w:p w14:paraId="6A1BB767" w14:textId="77777777" w:rsidR="008C1E27" w:rsidRDefault="008C1E27" w:rsidP="00223458">
      <w:pPr>
        <w:jc w:val="center"/>
        <w:rPr>
          <w:rFonts w:hAnsi="ＭＳ 明朝"/>
          <w:szCs w:val="24"/>
        </w:rPr>
      </w:pPr>
    </w:p>
    <w:p w14:paraId="78D129F6" w14:textId="77777777" w:rsidR="008C1E27" w:rsidRDefault="008C1E27" w:rsidP="00223458">
      <w:pPr>
        <w:jc w:val="center"/>
        <w:rPr>
          <w:rFonts w:hAnsi="ＭＳ 明朝"/>
          <w:szCs w:val="24"/>
        </w:rPr>
      </w:pPr>
    </w:p>
    <w:p w14:paraId="3FA662B8" w14:textId="77777777" w:rsidR="008C1E27" w:rsidRDefault="008C1E27" w:rsidP="00223458">
      <w:pPr>
        <w:jc w:val="center"/>
        <w:rPr>
          <w:rFonts w:hAnsi="ＭＳ 明朝"/>
          <w:szCs w:val="24"/>
        </w:rPr>
      </w:pPr>
    </w:p>
    <w:p w14:paraId="6403F9F7" w14:textId="77777777" w:rsidR="008C1E27" w:rsidRDefault="008C1E27" w:rsidP="00223458">
      <w:pPr>
        <w:jc w:val="center"/>
        <w:rPr>
          <w:rFonts w:hAnsi="ＭＳ 明朝"/>
          <w:szCs w:val="24"/>
        </w:rPr>
      </w:pPr>
    </w:p>
    <w:p w14:paraId="20F8B197" w14:textId="77777777" w:rsidR="008C1E27" w:rsidRDefault="008C1E27" w:rsidP="00223458">
      <w:pPr>
        <w:jc w:val="center"/>
        <w:rPr>
          <w:rFonts w:hAnsi="ＭＳ 明朝"/>
          <w:szCs w:val="24"/>
        </w:rPr>
      </w:pPr>
    </w:p>
    <w:p w14:paraId="46A6D9E4" w14:textId="77777777" w:rsidR="008C1E27" w:rsidRDefault="008C1E27" w:rsidP="00223458">
      <w:pPr>
        <w:jc w:val="center"/>
        <w:rPr>
          <w:rFonts w:hAnsi="ＭＳ 明朝"/>
          <w:szCs w:val="24"/>
        </w:rPr>
      </w:pPr>
    </w:p>
    <w:p w14:paraId="028CD7DE" w14:textId="77777777" w:rsidR="008C1E27" w:rsidRDefault="008C1E27" w:rsidP="00223458">
      <w:pPr>
        <w:jc w:val="center"/>
        <w:rPr>
          <w:rFonts w:hAnsi="ＭＳ 明朝"/>
          <w:szCs w:val="24"/>
        </w:rPr>
      </w:pPr>
    </w:p>
    <w:p w14:paraId="32DBB92E" w14:textId="77777777" w:rsidR="008C1E27" w:rsidRDefault="008C1E27" w:rsidP="00223458">
      <w:pPr>
        <w:jc w:val="center"/>
        <w:rPr>
          <w:rFonts w:hAnsi="ＭＳ 明朝"/>
          <w:szCs w:val="24"/>
        </w:rPr>
      </w:pPr>
    </w:p>
    <w:p w14:paraId="08E0E4D6" w14:textId="77777777" w:rsidR="008C1E27" w:rsidRDefault="008C1E27" w:rsidP="00223458">
      <w:pPr>
        <w:jc w:val="center"/>
        <w:rPr>
          <w:rFonts w:hAnsi="ＭＳ 明朝"/>
          <w:szCs w:val="24"/>
        </w:rPr>
      </w:pPr>
    </w:p>
    <w:p w14:paraId="3A7E2209" w14:textId="77777777" w:rsidR="008C1E27" w:rsidRDefault="008C1E27" w:rsidP="00223458">
      <w:pPr>
        <w:jc w:val="center"/>
        <w:rPr>
          <w:rFonts w:hAnsi="ＭＳ 明朝"/>
          <w:szCs w:val="24"/>
        </w:rPr>
      </w:pPr>
    </w:p>
    <w:p w14:paraId="758F3599" w14:textId="77777777" w:rsidR="008C1E27" w:rsidRDefault="008C1E27" w:rsidP="00223458">
      <w:pPr>
        <w:jc w:val="center"/>
        <w:rPr>
          <w:rFonts w:hAnsi="ＭＳ 明朝"/>
          <w:szCs w:val="24"/>
        </w:rPr>
      </w:pPr>
    </w:p>
    <w:p w14:paraId="50C55620" w14:textId="77777777" w:rsidR="008C1E27" w:rsidRDefault="008C1E27" w:rsidP="00223458">
      <w:pPr>
        <w:jc w:val="center"/>
        <w:rPr>
          <w:rFonts w:hAnsi="ＭＳ 明朝" w:hint="eastAsia"/>
          <w:szCs w:val="24"/>
        </w:rPr>
      </w:pPr>
    </w:p>
    <w:p w14:paraId="6A80C636" w14:textId="78BBA319" w:rsidR="002B5718" w:rsidRDefault="002B5718" w:rsidP="002B5718">
      <w:pPr>
        <w:pStyle w:val="a5"/>
        <w:jc w:val="left"/>
      </w:pPr>
      <w:r w:rsidRPr="00694D25">
        <w:rPr>
          <w:rFonts w:hint="eastAsia"/>
          <w:color w:val="FF0000"/>
        </w:rPr>
        <w:lastRenderedPageBreak/>
        <w:t>【記載例】</w:t>
      </w:r>
      <w:r>
        <w:rPr>
          <w:rFonts w:hint="eastAsia"/>
        </w:rPr>
        <w:t xml:space="preserve">　　　　　　　　　　　　　　　　令和</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p>
    <w:p w14:paraId="58A7A8EE" w14:textId="77777777" w:rsidR="002B5718" w:rsidRDefault="002B5718" w:rsidP="002B5718"/>
    <w:p w14:paraId="68FB6327" w14:textId="77777777" w:rsidR="002B5718" w:rsidRPr="002B5718" w:rsidRDefault="002B5718" w:rsidP="002B5718">
      <w:pPr>
        <w:rPr>
          <w:rFonts w:hint="eastAsia"/>
        </w:rPr>
      </w:pPr>
    </w:p>
    <w:p w14:paraId="367A0283" w14:textId="77777777" w:rsidR="002B5718" w:rsidRDefault="002B5718" w:rsidP="002B5718">
      <w:pPr>
        <w:jc w:val="center"/>
      </w:pPr>
      <w:r>
        <w:fldChar w:fldCharType="begin"/>
      </w:r>
      <w:r>
        <w:instrText xml:space="preserve"> eq \o\ad(</w:instrText>
      </w:r>
      <w:r>
        <w:rPr>
          <w:rFonts w:hint="eastAsia"/>
        </w:rPr>
        <w:instrText>補助金等交付申請書</w:instrText>
      </w:r>
      <w:r>
        <w:instrText>,</w:instrText>
      </w:r>
      <w:r>
        <w:rPr>
          <w:rFonts w:hint="eastAsia"/>
        </w:rPr>
        <w:instrText xml:space="preserve">　　　　　　　　　　　　</w:instrText>
      </w:r>
      <w:r>
        <w:instrText>)</w:instrText>
      </w:r>
      <w:r>
        <w:fldChar w:fldCharType="end"/>
      </w:r>
    </w:p>
    <w:p w14:paraId="75FFAC9C" w14:textId="77777777" w:rsidR="002B5718" w:rsidRDefault="002B5718" w:rsidP="002B5718">
      <w:pPr>
        <w:jc w:val="center"/>
      </w:pPr>
    </w:p>
    <w:p w14:paraId="01BF2C71" w14:textId="77777777" w:rsidR="002B5718" w:rsidRDefault="002B5718" w:rsidP="002B5718"/>
    <w:p w14:paraId="1E189E27" w14:textId="77777777" w:rsidR="002B5718" w:rsidRDefault="002B5718" w:rsidP="002B5718">
      <w:r>
        <w:rPr>
          <w:rFonts w:hint="eastAsia"/>
        </w:rPr>
        <w:t xml:space="preserve">　柏市長　　太　田　和　美　　様</w:t>
      </w:r>
    </w:p>
    <w:p w14:paraId="3178135D" w14:textId="77777777" w:rsidR="002B5718" w:rsidRDefault="002B5718" w:rsidP="002B5718"/>
    <w:p w14:paraId="668BB56B" w14:textId="0FFC5492" w:rsidR="002B5718" w:rsidRDefault="002B5718" w:rsidP="002B5718">
      <w:r>
        <w:rPr>
          <w:rFonts w:hint="eastAsia"/>
        </w:rPr>
        <w:t xml:space="preserve">　　　　　　　　　　　　　　　所在地　　</w:t>
      </w:r>
      <w:r w:rsidRPr="00694D25">
        <w:rPr>
          <w:rFonts w:hint="eastAsia"/>
          <w:color w:val="FF0000"/>
        </w:rPr>
        <w:t>柏市柏５丁目１番１号</w:t>
      </w:r>
      <w:r>
        <w:rPr>
          <w:rFonts w:hint="eastAsia"/>
        </w:rPr>
        <w:t xml:space="preserve">　　　　　　　　　　　</w:t>
      </w:r>
    </w:p>
    <w:p w14:paraId="18BBB386" w14:textId="1798217E" w:rsidR="002B5718" w:rsidRDefault="002B5718" w:rsidP="002B5718">
      <w:r>
        <w:rPr>
          <w:rFonts w:hint="eastAsia"/>
        </w:rPr>
        <w:t xml:space="preserve">　　　　　　　　　　　　　　　</w:t>
      </w:r>
      <w:r w:rsidRPr="00281B8B">
        <w:rPr>
          <w:rFonts w:hint="eastAsia"/>
        </w:rPr>
        <w:t>団体名</w:t>
      </w:r>
      <w:r>
        <w:rPr>
          <w:rFonts w:hint="eastAsia"/>
        </w:rPr>
        <w:t xml:space="preserve">　　</w:t>
      </w:r>
      <w:r w:rsidRPr="00846D97">
        <w:rPr>
          <w:rFonts w:hint="eastAsia"/>
          <w:color w:val="FF0000"/>
        </w:rPr>
        <w:t>かしわ里山団体</w:t>
      </w:r>
      <w:r>
        <w:rPr>
          <w:rFonts w:hint="eastAsia"/>
        </w:rPr>
        <w:t xml:space="preserve">　　　　　　　　　　　</w:t>
      </w:r>
    </w:p>
    <w:p w14:paraId="24AA42D6" w14:textId="77777777" w:rsidR="002B5718" w:rsidRDefault="002B5718" w:rsidP="002B5718">
      <w:pPr>
        <w:rPr>
          <w:color w:val="FF0000"/>
        </w:rPr>
      </w:pPr>
      <w:r>
        <w:rPr>
          <w:rFonts w:hint="eastAsia"/>
        </w:rPr>
        <w:t xml:space="preserve">　　　　　　　　　　　　　　　代表者名　</w:t>
      </w:r>
      <w:r w:rsidRPr="002B5718">
        <w:rPr>
          <w:rFonts w:hint="eastAsia"/>
          <w:color w:val="FF0000"/>
        </w:rPr>
        <w:t>柏　　太　郎</w:t>
      </w:r>
    </w:p>
    <w:p w14:paraId="73E2D380" w14:textId="41EC634C" w:rsidR="002B5718" w:rsidRDefault="002B5718" w:rsidP="002B5718">
      <w:r w:rsidRPr="002B5718">
        <w:rPr>
          <w:rFonts w:hint="eastAsia"/>
        </w:rPr>
        <w:t xml:space="preserve">　</w:t>
      </w:r>
      <w:r>
        <w:rPr>
          <w:rFonts w:hint="eastAsia"/>
        </w:rPr>
        <w:t xml:space="preserve">　　　　　　　　</w:t>
      </w:r>
    </w:p>
    <w:p w14:paraId="5FD8BBB3" w14:textId="080101CE" w:rsidR="002B5718" w:rsidRDefault="002B5718" w:rsidP="002B5718">
      <w:r w:rsidRPr="00281B8B">
        <w:rPr>
          <w:rFonts w:hint="eastAsia"/>
        </w:rPr>
        <w:t xml:space="preserve">　令和</w:t>
      </w:r>
      <w:r>
        <w:rPr>
          <w:rFonts w:hint="eastAsia"/>
          <w:color w:val="FF0000"/>
        </w:rPr>
        <w:t>○</w:t>
      </w:r>
      <w:r w:rsidRPr="00281B8B">
        <w:rPr>
          <w:rFonts w:hint="eastAsia"/>
        </w:rPr>
        <w:t>年度柏市緑地保全等活動団体支援事業補助金の交付を受けたいので，柏市補助金等交付規則の規定により，下記のとおり申請します。</w:t>
      </w:r>
    </w:p>
    <w:p w14:paraId="18A5B8F1" w14:textId="77777777" w:rsidR="002B5718" w:rsidRDefault="002B5718" w:rsidP="002B5718">
      <w:pPr>
        <w:jc w:val="center"/>
        <w:rPr>
          <w:rFonts w:hint="eastAsia"/>
        </w:rPr>
      </w:pPr>
    </w:p>
    <w:p w14:paraId="28B4B325" w14:textId="77777777" w:rsidR="002B5718" w:rsidRDefault="002B5718" w:rsidP="002B5718">
      <w:pPr>
        <w:pStyle w:val="a3"/>
      </w:pPr>
      <w:r>
        <w:rPr>
          <w:rFonts w:hint="eastAsia"/>
        </w:rPr>
        <w:t>記</w:t>
      </w:r>
    </w:p>
    <w:p w14:paraId="374951C2" w14:textId="77777777" w:rsidR="002B5718" w:rsidRPr="00281B8B" w:rsidRDefault="002B5718" w:rsidP="002B5718">
      <w:pPr>
        <w:rPr>
          <w:rFonts w:hint="eastAsia"/>
        </w:rPr>
      </w:pPr>
    </w:p>
    <w:p w14:paraId="12D2459D" w14:textId="77777777" w:rsidR="002B5718" w:rsidRDefault="002B5718" w:rsidP="002B5718">
      <w:r>
        <w:rPr>
          <w:rFonts w:hint="eastAsia"/>
        </w:rPr>
        <w:t>１　補助事業等の目的及び内容</w:t>
      </w:r>
    </w:p>
    <w:p w14:paraId="626B0225" w14:textId="5FB4FE5B" w:rsidR="002B5718" w:rsidRPr="00694D25" w:rsidRDefault="002B5718" w:rsidP="002B5718">
      <w:pPr>
        <w:rPr>
          <w:color w:val="FF0000"/>
        </w:rPr>
      </w:pPr>
      <w:r>
        <w:t xml:space="preserve">　</w:t>
      </w:r>
      <w:r>
        <w:rPr>
          <w:rFonts w:hint="eastAsia"/>
        </w:rPr>
        <w:t xml:space="preserve">　</w:t>
      </w:r>
      <w:r w:rsidRPr="00694D25">
        <w:rPr>
          <w:rFonts w:hint="eastAsia"/>
          <w:color w:val="FF0000"/>
        </w:rPr>
        <w:t>街なか</w:t>
      </w:r>
      <w:r w:rsidRPr="00694D25">
        <w:rPr>
          <w:color w:val="FF0000"/>
        </w:rPr>
        <w:t>に残る貴重な自然である里山（</w:t>
      </w:r>
      <w:r w:rsidRPr="00694D25">
        <w:rPr>
          <w:rFonts w:hint="eastAsia"/>
          <w:color w:val="FF0000"/>
        </w:rPr>
        <w:t>別添箇所図</w:t>
      </w:r>
      <w:r w:rsidRPr="00694D25">
        <w:rPr>
          <w:color w:val="FF0000"/>
        </w:rPr>
        <w:t>）</w:t>
      </w:r>
      <w:r w:rsidRPr="00694D25">
        <w:rPr>
          <w:rFonts w:hint="eastAsia"/>
          <w:color w:val="FF0000"/>
        </w:rPr>
        <w:t>で</w:t>
      </w:r>
      <w:r w:rsidRPr="00694D25">
        <w:rPr>
          <w:color w:val="FF0000"/>
        </w:rPr>
        <w:t>枯木処理</w:t>
      </w:r>
    </w:p>
    <w:p w14:paraId="3E3E32B0" w14:textId="77777777" w:rsidR="002B5718" w:rsidRPr="00694D25" w:rsidRDefault="002B5718" w:rsidP="002B5718">
      <w:pPr>
        <w:rPr>
          <w:rFonts w:hint="eastAsia"/>
          <w:color w:val="FF0000"/>
        </w:rPr>
      </w:pPr>
      <w:r w:rsidRPr="00694D25">
        <w:rPr>
          <w:rFonts w:hint="eastAsia"/>
          <w:color w:val="FF0000"/>
        </w:rPr>
        <w:t xml:space="preserve">　</w:t>
      </w:r>
      <w:r w:rsidRPr="00694D25">
        <w:rPr>
          <w:color w:val="FF0000"/>
        </w:rPr>
        <w:t>や散策道</w:t>
      </w:r>
      <w:r w:rsidRPr="00694D25">
        <w:rPr>
          <w:rFonts w:hint="eastAsia"/>
          <w:color w:val="FF0000"/>
        </w:rPr>
        <w:t>整備</w:t>
      </w:r>
      <w:r w:rsidRPr="00694D25">
        <w:rPr>
          <w:color w:val="FF0000"/>
        </w:rPr>
        <w:t>を</w:t>
      </w:r>
      <w:r w:rsidRPr="00694D25">
        <w:rPr>
          <w:rFonts w:hint="eastAsia"/>
          <w:color w:val="FF0000"/>
        </w:rPr>
        <w:t>行うなど</w:t>
      </w:r>
      <w:r w:rsidRPr="00694D25">
        <w:rPr>
          <w:color w:val="FF0000"/>
        </w:rPr>
        <w:t>の保全活動を行</w:t>
      </w:r>
      <w:r w:rsidRPr="00694D25">
        <w:rPr>
          <w:rFonts w:hint="eastAsia"/>
          <w:color w:val="FF0000"/>
        </w:rPr>
        <w:t>います</w:t>
      </w:r>
      <w:r w:rsidRPr="00694D25">
        <w:rPr>
          <w:color w:val="FF0000"/>
        </w:rPr>
        <w:t>。</w:t>
      </w:r>
    </w:p>
    <w:p w14:paraId="732B5D54" w14:textId="77777777" w:rsidR="002B5718" w:rsidRPr="00694D25" w:rsidRDefault="002B5718" w:rsidP="002B5718">
      <w:pPr>
        <w:rPr>
          <w:color w:val="FF0000"/>
        </w:rPr>
      </w:pPr>
      <w:r w:rsidRPr="00694D25">
        <w:rPr>
          <w:rFonts w:hint="eastAsia"/>
          <w:color w:val="FF0000"/>
        </w:rPr>
        <w:t xml:space="preserve">　</w:t>
      </w:r>
      <w:r w:rsidRPr="00694D25">
        <w:rPr>
          <w:color w:val="FF0000"/>
        </w:rPr>
        <w:t xml:space="preserve">　</w:t>
      </w:r>
      <w:r w:rsidRPr="00694D25">
        <w:rPr>
          <w:rFonts w:hint="eastAsia"/>
          <w:color w:val="FF0000"/>
        </w:rPr>
        <w:t>補助金は</w:t>
      </w:r>
      <w:r w:rsidRPr="00694D25">
        <w:rPr>
          <w:color w:val="FF0000"/>
        </w:rPr>
        <w:t>，</w:t>
      </w:r>
      <w:r w:rsidRPr="00694D25">
        <w:rPr>
          <w:rFonts w:hint="eastAsia"/>
          <w:color w:val="FF0000"/>
        </w:rPr>
        <w:t>この</w:t>
      </w:r>
      <w:r w:rsidRPr="00694D25">
        <w:rPr>
          <w:color w:val="FF0000"/>
        </w:rPr>
        <w:t>活動に必要な機材や活動員の保険料に</w:t>
      </w:r>
      <w:r w:rsidRPr="00694D25">
        <w:rPr>
          <w:rFonts w:hint="eastAsia"/>
          <w:color w:val="FF0000"/>
        </w:rPr>
        <w:t>使用する</w:t>
      </w:r>
    </w:p>
    <w:p w14:paraId="58C0402E" w14:textId="663D7B6D" w:rsidR="002B5718" w:rsidRPr="002B5718" w:rsidRDefault="002B5718" w:rsidP="002B5718">
      <w:pPr>
        <w:rPr>
          <w:rFonts w:hint="eastAsia"/>
          <w:color w:val="FF0000"/>
        </w:rPr>
      </w:pPr>
      <w:r w:rsidRPr="00694D25">
        <w:rPr>
          <w:rFonts w:hint="eastAsia"/>
          <w:color w:val="FF0000"/>
        </w:rPr>
        <w:t xml:space="preserve">　</w:t>
      </w:r>
      <w:r w:rsidRPr="00694D25">
        <w:rPr>
          <w:color w:val="FF0000"/>
        </w:rPr>
        <w:t>予定です。</w:t>
      </w:r>
    </w:p>
    <w:p w14:paraId="27C54C1D" w14:textId="77777777" w:rsidR="002B5718" w:rsidRDefault="002B5718" w:rsidP="002B5718">
      <w:r>
        <w:rPr>
          <w:rFonts w:hint="eastAsia"/>
        </w:rPr>
        <w:t>２　補助事業等の経費の総額及び内訳</w:t>
      </w:r>
    </w:p>
    <w:p w14:paraId="5705B13A" w14:textId="43A3E9E7" w:rsidR="002B5718" w:rsidRPr="00281B8B" w:rsidRDefault="002B5718" w:rsidP="002B5718">
      <w:r>
        <w:rPr>
          <w:rFonts w:hint="eastAsia"/>
        </w:rPr>
        <w:t xml:space="preserve">　　</w:t>
      </w:r>
      <w:r w:rsidRPr="00281B8B">
        <w:rPr>
          <w:rFonts w:hint="eastAsia"/>
        </w:rPr>
        <w:t>・総額：</w:t>
      </w:r>
      <w:r w:rsidRPr="00256E40">
        <w:rPr>
          <w:rFonts w:hint="eastAsia"/>
          <w:color w:val="FF0000"/>
        </w:rPr>
        <w:t>50,000</w:t>
      </w:r>
      <w:r w:rsidRPr="00281B8B">
        <w:rPr>
          <w:rFonts w:hint="eastAsia"/>
        </w:rPr>
        <w:t>円</w:t>
      </w:r>
    </w:p>
    <w:p w14:paraId="106CDCDC" w14:textId="77777777" w:rsidR="002B5718" w:rsidRPr="00281B8B" w:rsidRDefault="002B5718" w:rsidP="002B5718">
      <w:pPr>
        <w:rPr>
          <w:rFonts w:hint="eastAsia"/>
        </w:rPr>
      </w:pPr>
      <w:r w:rsidRPr="00281B8B">
        <w:rPr>
          <w:rFonts w:hint="eastAsia"/>
        </w:rPr>
        <w:t xml:space="preserve">　　・内訳：内訳</w:t>
      </w:r>
      <w:r>
        <w:rPr>
          <w:rFonts w:hint="eastAsia"/>
        </w:rPr>
        <w:t>書のとおり</w:t>
      </w:r>
    </w:p>
    <w:p w14:paraId="3B618EC8" w14:textId="77777777" w:rsidR="002B5718" w:rsidRDefault="002B5718" w:rsidP="002B5718">
      <w:r>
        <w:rPr>
          <w:rFonts w:hint="eastAsia"/>
        </w:rPr>
        <w:t>３　補助事業等の着手及び完了の予定年月日，その他補助事業の遂</w:t>
      </w:r>
    </w:p>
    <w:p w14:paraId="28AF649A" w14:textId="77777777" w:rsidR="002B5718" w:rsidRDefault="002B5718" w:rsidP="002B5718">
      <w:r>
        <w:rPr>
          <w:rFonts w:hint="eastAsia"/>
        </w:rPr>
        <w:t xml:space="preserve">　　行等に関する計画</w:t>
      </w:r>
    </w:p>
    <w:p w14:paraId="6BB32888" w14:textId="77777777" w:rsidR="002B5718" w:rsidRPr="00281B8B" w:rsidRDefault="002B5718" w:rsidP="002B5718">
      <w:pPr>
        <w:rPr>
          <w:rFonts w:hint="eastAsia"/>
        </w:rPr>
      </w:pPr>
      <w:r>
        <w:rPr>
          <w:rFonts w:hint="eastAsia"/>
          <w:color w:val="FF0000"/>
        </w:rPr>
        <w:t xml:space="preserve">　　</w:t>
      </w:r>
      <w:r w:rsidRPr="00281B8B">
        <w:rPr>
          <w:rFonts w:hint="eastAsia"/>
        </w:rPr>
        <w:t>着手予定</w:t>
      </w:r>
      <w:r w:rsidRPr="00281B8B">
        <w:t>：</w:t>
      </w:r>
      <w:r w:rsidRPr="00281B8B">
        <w:rPr>
          <w:rFonts w:hint="eastAsia"/>
        </w:rPr>
        <w:t>交付決定日</w:t>
      </w:r>
    </w:p>
    <w:p w14:paraId="5326D946" w14:textId="1B6C90A5" w:rsidR="002B5718" w:rsidRDefault="002B5718" w:rsidP="002B5718">
      <w:r w:rsidRPr="00281B8B">
        <w:rPr>
          <w:rFonts w:hint="eastAsia"/>
        </w:rPr>
        <w:t xml:space="preserve">　　</w:t>
      </w:r>
      <w:r w:rsidRPr="00281B8B">
        <w:t>完了</w:t>
      </w:r>
      <w:r w:rsidRPr="00281B8B">
        <w:rPr>
          <w:rFonts w:hint="eastAsia"/>
        </w:rPr>
        <w:t>予定</w:t>
      </w:r>
      <w:r w:rsidRPr="00281B8B">
        <w:t>：令和</w:t>
      </w:r>
      <w:r>
        <w:rPr>
          <w:rFonts w:hint="eastAsia"/>
          <w:color w:val="FF0000"/>
        </w:rPr>
        <w:t>○</w:t>
      </w:r>
      <w:r w:rsidRPr="00281B8B">
        <w:t>年</w:t>
      </w:r>
      <w:r>
        <w:rPr>
          <w:rFonts w:hint="eastAsia"/>
          <w:color w:val="FF0000"/>
        </w:rPr>
        <w:t>○</w:t>
      </w:r>
      <w:r w:rsidRPr="00281B8B">
        <w:t>月</w:t>
      </w:r>
      <w:r>
        <w:rPr>
          <w:rFonts w:hint="eastAsia"/>
          <w:color w:val="FF0000"/>
        </w:rPr>
        <w:t>○</w:t>
      </w:r>
      <w:r w:rsidRPr="00281B8B">
        <w:t>日</w:t>
      </w:r>
    </w:p>
    <w:p w14:paraId="146A339D" w14:textId="355A7B3C" w:rsidR="002B5718" w:rsidRPr="00281B8B" w:rsidRDefault="002B5718" w:rsidP="002B5718">
      <w:r w:rsidRPr="00281B8B">
        <w:rPr>
          <w:rFonts w:hint="eastAsia"/>
        </w:rPr>
        <w:t>（下草</w:t>
      </w:r>
      <w:r w:rsidRPr="00281B8B">
        <w:t>刈り：</w:t>
      </w:r>
      <w:r>
        <w:rPr>
          <w:rFonts w:hint="eastAsia"/>
          <w:color w:val="FF0000"/>
        </w:rPr>
        <w:t>○</w:t>
      </w:r>
      <w:r w:rsidRPr="00281B8B">
        <w:t>月～</w:t>
      </w:r>
      <w:r>
        <w:rPr>
          <w:rFonts w:hint="eastAsia"/>
          <w:color w:val="FF0000"/>
        </w:rPr>
        <w:t>○</w:t>
      </w:r>
      <w:r w:rsidRPr="00281B8B">
        <w:t>月</w:t>
      </w:r>
      <w:r w:rsidRPr="00281B8B">
        <w:rPr>
          <w:rFonts w:hint="eastAsia"/>
        </w:rPr>
        <w:t>，</w:t>
      </w:r>
      <w:r w:rsidRPr="00281B8B">
        <w:t>散策道整備</w:t>
      </w:r>
      <w:r w:rsidRPr="00281B8B">
        <w:rPr>
          <w:rFonts w:hint="eastAsia"/>
        </w:rPr>
        <w:t>：</w:t>
      </w:r>
      <w:r>
        <w:rPr>
          <w:rFonts w:hint="eastAsia"/>
          <w:color w:val="FF0000"/>
        </w:rPr>
        <w:t>○</w:t>
      </w:r>
      <w:r w:rsidRPr="00281B8B">
        <w:t>月～</w:t>
      </w:r>
      <w:r>
        <w:rPr>
          <w:rFonts w:hint="eastAsia"/>
          <w:color w:val="FF0000"/>
        </w:rPr>
        <w:t>○</w:t>
      </w:r>
      <w:r w:rsidRPr="00281B8B">
        <w:t>月</w:t>
      </w:r>
      <w:r w:rsidRPr="00281B8B">
        <w:rPr>
          <w:rFonts w:hint="eastAsia"/>
        </w:rPr>
        <w:t>，</w:t>
      </w:r>
      <w:r w:rsidRPr="00281B8B">
        <w:t>枯木処理</w:t>
      </w:r>
    </w:p>
    <w:p w14:paraId="494AD810" w14:textId="77777777" w:rsidR="002B5718" w:rsidRPr="00281B8B" w:rsidRDefault="002B5718" w:rsidP="002B5718">
      <w:pPr>
        <w:rPr>
          <w:rFonts w:hint="eastAsia"/>
        </w:rPr>
      </w:pPr>
      <w:r w:rsidRPr="00281B8B">
        <w:rPr>
          <w:rFonts w:hint="eastAsia"/>
        </w:rPr>
        <w:t xml:space="preserve">　　　等</w:t>
      </w:r>
      <w:r w:rsidRPr="00281B8B">
        <w:t>：随時</w:t>
      </w:r>
      <w:r w:rsidRPr="00281B8B">
        <w:rPr>
          <w:rFonts w:hint="eastAsia"/>
        </w:rPr>
        <w:t>）</w:t>
      </w:r>
    </w:p>
    <w:p w14:paraId="574FC955" w14:textId="77777777" w:rsidR="002B5718" w:rsidRDefault="002B5718" w:rsidP="002B5718">
      <w:r>
        <w:rPr>
          <w:rFonts w:hint="eastAsia"/>
        </w:rPr>
        <w:t>４　交付申請額及びその算出基礎</w:t>
      </w:r>
    </w:p>
    <w:p w14:paraId="2AEBB4D2" w14:textId="7B971692" w:rsidR="002B5718" w:rsidRPr="00281B8B" w:rsidRDefault="002B5718" w:rsidP="002B5718">
      <w:pPr>
        <w:rPr>
          <w:rFonts w:hint="eastAsia"/>
        </w:rPr>
      </w:pPr>
      <w:r w:rsidRPr="00281B8B">
        <w:rPr>
          <w:rFonts w:hint="eastAsia"/>
          <w:color w:val="FF0000"/>
        </w:rPr>
        <w:lastRenderedPageBreak/>
        <w:t xml:space="preserve">　　</w:t>
      </w:r>
      <w:r w:rsidRPr="00281B8B">
        <w:rPr>
          <w:rFonts w:hint="eastAsia"/>
        </w:rPr>
        <w:t>・交付申請額：</w:t>
      </w:r>
      <w:r w:rsidRPr="00846D97">
        <w:rPr>
          <w:rFonts w:hint="eastAsia"/>
          <w:color w:val="FF0000"/>
        </w:rPr>
        <w:t>50,000</w:t>
      </w:r>
      <w:r w:rsidRPr="002B5718">
        <w:rPr>
          <w:rFonts w:hint="eastAsia"/>
          <w:color w:val="000000" w:themeColor="text1"/>
        </w:rPr>
        <w:t>円</w:t>
      </w:r>
    </w:p>
    <w:p w14:paraId="2F84A831" w14:textId="77777777" w:rsidR="002B5718" w:rsidRPr="00281B8B" w:rsidRDefault="002B5718" w:rsidP="002B5718">
      <w:pPr>
        <w:rPr>
          <w:rFonts w:hint="eastAsia"/>
          <w:color w:val="FF0000"/>
        </w:rPr>
      </w:pPr>
      <w:r w:rsidRPr="00281B8B">
        <w:rPr>
          <w:rFonts w:hint="eastAsia"/>
        </w:rPr>
        <w:t xml:space="preserve">　</w:t>
      </w:r>
      <w:r w:rsidRPr="00281B8B">
        <w:t xml:space="preserve">　</w:t>
      </w:r>
      <w:r w:rsidRPr="00281B8B">
        <w:rPr>
          <w:rFonts w:hint="eastAsia"/>
        </w:rPr>
        <w:t>・算出基礎：内訳</w:t>
      </w:r>
      <w:r>
        <w:rPr>
          <w:rFonts w:hint="eastAsia"/>
        </w:rPr>
        <w:t>書のとおり</w:t>
      </w:r>
    </w:p>
    <w:p w14:paraId="0F3539B8" w14:textId="77777777" w:rsidR="002B5718" w:rsidRPr="002C2A95" w:rsidRDefault="002B5718" w:rsidP="002B5718">
      <w:pPr>
        <w:rPr>
          <w:szCs w:val="24"/>
        </w:rPr>
      </w:pPr>
      <w:r w:rsidRPr="002C2A95">
        <w:rPr>
          <w:rFonts w:hint="eastAsia"/>
          <w:szCs w:val="24"/>
        </w:rPr>
        <w:t>５　消費税の適用に関する事項</w:t>
      </w:r>
    </w:p>
    <w:p w14:paraId="07F3FA20" w14:textId="77777777" w:rsidR="002B5718" w:rsidRPr="002C2A95" w:rsidRDefault="002B5718" w:rsidP="002B5718">
      <w:pPr>
        <w:rPr>
          <w:szCs w:val="24"/>
        </w:rPr>
      </w:pPr>
      <w:r w:rsidRPr="002C2A95">
        <w:rPr>
          <w:rFonts w:hint="eastAsia"/>
          <w:szCs w:val="24"/>
        </w:rPr>
        <w:t xml:space="preserve">　　① 補助金交付額の算定</w:t>
      </w:r>
    </w:p>
    <w:tbl>
      <w:tblPr>
        <w:tblStyle w:val="ab"/>
        <w:tblW w:w="0" w:type="auto"/>
        <w:tblInd w:w="421" w:type="dxa"/>
        <w:tblLook w:val="04A0" w:firstRow="1" w:lastRow="0" w:firstColumn="1" w:lastColumn="0" w:noHBand="0" w:noVBand="1"/>
      </w:tblPr>
      <w:tblGrid>
        <w:gridCol w:w="8639"/>
      </w:tblGrid>
      <w:tr w:rsidR="002B5718" w:rsidRPr="002C2A95" w14:paraId="6CB7CC01" w14:textId="77777777" w:rsidTr="00850109">
        <w:tc>
          <w:tcPr>
            <w:tcW w:w="8639" w:type="dxa"/>
          </w:tcPr>
          <w:p w14:paraId="35CF4C88" w14:textId="59BA23BC" w:rsidR="002B5718" w:rsidRPr="002C2A95" w:rsidRDefault="002B5718" w:rsidP="00850109">
            <w:pPr>
              <w:rPr>
                <w:szCs w:val="24"/>
              </w:rPr>
            </w:pPr>
            <w:sdt>
              <w:sdtPr>
                <w:rPr>
                  <w:rFonts w:hint="eastAsia"/>
                  <w:color w:val="FF0000"/>
                  <w:szCs w:val="24"/>
                </w:rPr>
                <w:id w:val="-1465808174"/>
                <w14:checkbox>
                  <w14:checked w14:val="1"/>
                  <w14:checkedState w14:val="2611" w14:font="ＭＳ Ｐ明朝"/>
                  <w14:uncheckedState w14:val="2610" w14:font="ＭＳ Ｐ明朝"/>
                </w14:checkbox>
              </w:sdtPr>
              <w:sdtContent>
                <w:r w:rsidRPr="002B5718">
                  <w:rPr>
                    <w:rFonts w:ascii="ＭＳ Ｐ明朝" w:eastAsia="ＭＳ Ｐ明朝" w:hAnsi="ＭＳ Ｐ明朝" w:hint="eastAsia"/>
                    <w:color w:val="FF0000"/>
                    <w:szCs w:val="24"/>
                  </w:rPr>
                  <w:t>☑</w:t>
                </w:r>
              </w:sdtContent>
            </w:sdt>
            <w:r w:rsidRPr="002C2A95">
              <w:rPr>
                <w:rFonts w:hint="eastAsia"/>
                <w:szCs w:val="24"/>
              </w:rPr>
              <w:t>消費税額を補助対象経費に含めないで補助金交付額を算定</w:t>
            </w:r>
          </w:p>
        </w:tc>
      </w:tr>
      <w:tr w:rsidR="002B5718" w:rsidRPr="002C2A95" w14:paraId="0423A96B" w14:textId="77777777" w:rsidTr="00850109">
        <w:tc>
          <w:tcPr>
            <w:tcW w:w="8639" w:type="dxa"/>
          </w:tcPr>
          <w:p w14:paraId="621A30F5" w14:textId="77777777" w:rsidR="002B5718" w:rsidRPr="002C2A95" w:rsidRDefault="002B5718" w:rsidP="00850109">
            <w:pPr>
              <w:ind w:left="605" w:hangingChars="200" w:hanging="605"/>
              <w:rPr>
                <w:szCs w:val="24"/>
              </w:rPr>
            </w:pPr>
            <w:sdt>
              <w:sdtPr>
                <w:rPr>
                  <w:rFonts w:hint="eastAsia"/>
                  <w:szCs w:val="24"/>
                </w:rPr>
                <w:id w:val="-217518241"/>
                <w14:checkbox>
                  <w14:checked w14:val="0"/>
                  <w14:checkedState w14:val="2611" w14:font="ＭＳ Ｐ明朝"/>
                  <w14:uncheckedState w14:val="2610" w14:font="ＭＳ Ｐ明朝"/>
                </w14:checkbox>
              </w:sdtPr>
              <w:sdtContent>
                <w:r w:rsidRPr="002C2A95">
                  <w:rPr>
                    <w:rFonts w:ascii="ＭＳ Ｐ明朝" w:eastAsia="ＭＳ Ｐ明朝" w:hAnsi="ＭＳ Ｐ明朝" w:hint="eastAsia"/>
                    <w:szCs w:val="24"/>
                  </w:rPr>
                  <w:t>☐</w:t>
                </w:r>
              </w:sdtContent>
            </w:sdt>
            <w:r>
              <w:rPr>
                <w:rFonts w:hint="eastAsia"/>
                <w:szCs w:val="24"/>
              </w:rPr>
              <w:t>消費</w:t>
            </w:r>
            <w:r w:rsidRPr="002C2A95">
              <w:rPr>
                <w:rFonts w:hint="eastAsia"/>
                <w:szCs w:val="24"/>
              </w:rPr>
              <w:t>税額を補助対象経費に含めて補助金交付額を算定</w:t>
            </w:r>
          </w:p>
          <w:p w14:paraId="21D504BE" w14:textId="77777777" w:rsidR="002B5718" w:rsidRPr="002C2A95" w:rsidRDefault="002B5718" w:rsidP="00850109">
            <w:pPr>
              <w:ind w:left="262" w:hangingChars="100" w:hanging="262"/>
              <w:rPr>
                <w:szCs w:val="24"/>
              </w:rPr>
            </w:pPr>
            <w:r w:rsidRPr="002C2A95">
              <w:rPr>
                <w:rFonts w:hint="eastAsia"/>
                <w:sz w:val="20"/>
                <w:szCs w:val="20"/>
              </w:rPr>
              <w:t>※確定申告により仕入税額控除した消費税に係る補助金額が確定後，「消費税仕入控除税額報告書の提出が必要となります。（返還額が０円の場合も含む）</w:t>
            </w:r>
          </w:p>
        </w:tc>
      </w:tr>
    </w:tbl>
    <w:p w14:paraId="672730C8" w14:textId="77777777" w:rsidR="002B5718" w:rsidRPr="002C2A95" w:rsidRDefault="002B5718" w:rsidP="002B5718">
      <w:pPr>
        <w:ind w:left="556" w:hangingChars="184" w:hanging="556"/>
        <w:rPr>
          <w:szCs w:val="24"/>
        </w:rPr>
      </w:pPr>
      <w:r w:rsidRPr="002C2A95">
        <w:rPr>
          <w:rFonts w:hint="eastAsia"/>
          <w:szCs w:val="24"/>
        </w:rPr>
        <w:t xml:space="preserve">　　② ①で「消費税を補助対象経費に含めて補助金交付額を算定」を選択した理由</w:t>
      </w:r>
    </w:p>
    <w:tbl>
      <w:tblPr>
        <w:tblStyle w:val="ab"/>
        <w:tblW w:w="0" w:type="auto"/>
        <w:tblInd w:w="421" w:type="dxa"/>
        <w:tblLook w:val="04A0" w:firstRow="1" w:lastRow="0" w:firstColumn="1" w:lastColumn="0" w:noHBand="0" w:noVBand="1"/>
      </w:tblPr>
      <w:tblGrid>
        <w:gridCol w:w="8639"/>
      </w:tblGrid>
      <w:tr w:rsidR="002B5718" w:rsidRPr="002C2A95" w14:paraId="123CA63C" w14:textId="77777777" w:rsidTr="00850109">
        <w:tc>
          <w:tcPr>
            <w:tcW w:w="8639" w:type="dxa"/>
          </w:tcPr>
          <w:p w14:paraId="65874A5C" w14:textId="77777777" w:rsidR="002B5718" w:rsidRPr="002C2A95" w:rsidRDefault="002B5718" w:rsidP="00850109">
            <w:pPr>
              <w:rPr>
                <w:szCs w:val="24"/>
              </w:rPr>
            </w:pPr>
            <w:sdt>
              <w:sdtPr>
                <w:rPr>
                  <w:rFonts w:hint="eastAsia"/>
                  <w:szCs w:val="24"/>
                </w:rPr>
                <w:id w:val="1810443063"/>
                <w14:checkbox>
                  <w14:checked w14:val="0"/>
                  <w14:checkedState w14:val="2611" w14:font="ＭＳ Ｐ明朝"/>
                  <w14:uncheckedState w14:val="2610" w14:font="ＭＳ Ｐ明朝"/>
                </w14:checkbox>
              </w:sdtPr>
              <w:sdtContent>
                <w:r w:rsidRPr="002C2A95">
                  <w:rPr>
                    <w:rFonts w:ascii="ＭＳ Ｐ明朝" w:eastAsia="ＭＳ Ｐ明朝" w:hAnsi="ＭＳ Ｐ明朝" w:hint="eastAsia"/>
                    <w:szCs w:val="24"/>
                  </w:rPr>
                  <w:t>☐</w:t>
                </w:r>
              </w:sdtContent>
            </w:sdt>
            <w:r w:rsidRPr="002C2A95">
              <w:rPr>
                <w:rFonts w:hint="eastAsia"/>
                <w:szCs w:val="24"/>
              </w:rPr>
              <w:t>免税事業者である</w:t>
            </w:r>
          </w:p>
        </w:tc>
      </w:tr>
      <w:tr w:rsidR="002B5718" w:rsidRPr="002C2A95" w14:paraId="1ABEA560" w14:textId="77777777" w:rsidTr="00850109">
        <w:tc>
          <w:tcPr>
            <w:tcW w:w="8639" w:type="dxa"/>
          </w:tcPr>
          <w:p w14:paraId="3BC1F41C" w14:textId="77777777" w:rsidR="002B5718" w:rsidRPr="002C2A95" w:rsidRDefault="002B5718" w:rsidP="00850109">
            <w:pPr>
              <w:rPr>
                <w:szCs w:val="24"/>
              </w:rPr>
            </w:pPr>
            <w:sdt>
              <w:sdtPr>
                <w:rPr>
                  <w:rFonts w:hint="eastAsia"/>
                  <w:szCs w:val="24"/>
                </w:rPr>
                <w:id w:val="714387736"/>
                <w14:checkbox>
                  <w14:checked w14:val="0"/>
                  <w14:checkedState w14:val="2611" w14:font="ＭＳ Ｐ明朝"/>
                  <w14:uncheckedState w14:val="2610" w14:font="ＭＳ Ｐ明朝"/>
                </w14:checkbox>
              </w:sdtPr>
              <w:sdtContent>
                <w:r w:rsidRPr="002C2A95">
                  <w:rPr>
                    <w:rFonts w:ascii="ＭＳ Ｐ明朝" w:eastAsia="ＭＳ Ｐ明朝" w:hAnsi="ＭＳ Ｐ明朝" w:hint="eastAsia"/>
                    <w:szCs w:val="24"/>
                  </w:rPr>
                  <w:t>☐</w:t>
                </w:r>
              </w:sdtContent>
            </w:sdt>
            <w:r w:rsidRPr="002C2A95">
              <w:rPr>
                <w:rFonts w:hint="eastAsia"/>
                <w:szCs w:val="24"/>
              </w:rPr>
              <w:t>簡易課税事業である</w:t>
            </w:r>
          </w:p>
        </w:tc>
      </w:tr>
      <w:tr w:rsidR="002B5718" w:rsidRPr="002C2A95" w14:paraId="53AD39C1" w14:textId="77777777" w:rsidTr="00850109">
        <w:tc>
          <w:tcPr>
            <w:tcW w:w="8639" w:type="dxa"/>
          </w:tcPr>
          <w:p w14:paraId="1EDB0721" w14:textId="77777777" w:rsidR="002B5718" w:rsidRPr="002C2A95" w:rsidRDefault="002B5718" w:rsidP="00850109">
            <w:pPr>
              <w:ind w:left="302" w:hangingChars="100" w:hanging="302"/>
              <w:rPr>
                <w:szCs w:val="24"/>
              </w:rPr>
            </w:pPr>
            <w:sdt>
              <w:sdtPr>
                <w:rPr>
                  <w:rFonts w:hint="eastAsia"/>
                  <w:szCs w:val="24"/>
                </w:rPr>
                <w:id w:val="1180314718"/>
                <w14:checkbox>
                  <w14:checked w14:val="0"/>
                  <w14:checkedState w14:val="2611" w14:font="ＭＳ Ｐ明朝"/>
                  <w14:uncheckedState w14:val="2610" w14:font="ＭＳ Ｐ明朝"/>
                </w14:checkbox>
              </w:sdtPr>
              <w:sdtContent>
                <w:r>
                  <w:rPr>
                    <w:rFonts w:ascii="ＭＳ Ｐ明朝" w:eastAsia="ＭＳ Ｐ明朝" w:hAnsi="ＭＳ Ｐ明朝" w:hint="eastAsia"/>
                    <w:szCs w:val="24"/>
                  </w:rPr>
                  <w:t>☐</w:t>
                </w:r>
              </w:sdtContent>
            </w:sdt>
            <w:r w:rsidRPr="002C2A95">
              <w:rPr>
                <w:rFonts w:hint="eastAsia"/>
                <w:szCs w:val="24"/>
              </w:rPr>
              <w:t>消費税法別表第３に掲げる法人等であって特定収入割合が５％を超える</w:t>
            </w:r>
          </w:p>
        </w:tc>
      </w:tr>
      <w:tr w:rsidR="002B5718" w:rsidRPr="002C2A95" w14:paraId="4B7BBFC0" w14:textId="77777777" w:rsidTr="00850109">
        <w:tc>
          <w:tcPr>
            <w:tcW w:w="8639" w:type="dxa"/>
          </w:tcPr>
          <w:p w14:paraId="378D86DE" w14:textId="77777777" w:rsidR="002B5718" w:rsidRPr="002C2A95" w:rsidRDefault="002B5718" w:rsidP="00850109">
            <w:pPr>
              <w:rPr>
                <w:szCs w:val="24"/>
              </w:rPr>
            </w:pPr>
            <w:sdt>
              <w:sdtPr>
                <w:rPr>
                  <w:rFonts w:hint="eastAsia"/>
                  <w:szCs w:val="24"/>
                </w:rPr>
                <w:id w:val="1738733541"/>
                <w14:checkbox>
                  <w14:checked w14:val="0"/>
                  <w14:checkedState w14:val="2611" w14:font="ＭＳ Ｐ明朝"/>
                  <w14:uncheckedState w14:val="2610" w14:font="ＭＳ Ｐ明朝"/>
                </w14:checkbox>
              </w:sdtPr>
              <w:sdtContent>
                <w:r w:rsidRPr="002C2A95">
                  <w:rPr>
                    <w:rFonts w:ascii="ＭＳ Ｐ明朝" w:eastAsia="ＭＳ Ｐ明朝" w:hAnsi="ＭＳ Ｐ明朝" w:hint="eastAsia"/>
                    <w:szCs w:val="24"/>
                  </w:rPr>
                  <w:t>☐</w:t>
                </w:r>
              </w:sdtContent>
            </w:sdt>
            <w:r w:rsidRPr="002C2A95">
              <w:rPr>
                <w:rFonts w:hint="eastAsia"/>
                <w:szCs w:val="24"/>
              </w:rPr>
              <w:t>その他（　　　　　　　　　　　　　　　　　　　　　　）</w:t>
            </w:r>
          </w:p>
        </w:tc>
      </w:tr>
    </w:tbl>
    <w:p w14:paraId="79A9C8D6" w14:textId="77777777" w:rsidR="008C1E27" w:rsidRDefault="008C1E27" w:rsidP="002B5718"/>
    <w:p w14:paraId="4781129B" w14:textId="672460FD" w:rsidR="002B5718" w:rsidRDefault="002B5718" w:rsidP="002B5718">
      <w:r>
        <w:rPr>
          <w:rFonts w:hint="eastAsia"/>
        </w:rPr>
        <w:t>６　添付書類</w:t>
      </w:r>
    </w:p>
    <w:p w14:paraId="3DB39F92" w14:textId="77777777" w:rsidR="002B5718" w:rsidRPr="002B5718" w:rsidRDefault="002B5718" w:rsidP="002B5718">
      <w:pPr>
        <w:rPr>
          <w:rFonts w:hint="eastAsia"/>
          <w:color w:val="FF0000"/>
        </w:rPr>
      </w:pPr>
      <w:r>
        <w:rPr>
          <w:rFonts w:hint="eastAsia"/>
          <w:color w:val="FF0000"/>
        </w:rPr>
        <w:t xml:space="preserve">　　</w:t>
      </w:r>
      <w:r w:rsidRPr="002B5718">
        <w:rPr>
          <w:rFonts w:hint="eastAsia"/>
          <w:color w:val="FF0000"/>
        </w:rPr>
        <w:t>・活動箇所図</w:t>
      </w:r>
    </w:p>
    <w:p w14:paraId="2EFD8705" w14:textId="77777777" w:rsidR="002B5718" w:rsidRPr="002B5718" w:rsidRDefault="002B5718" w:rsidP="002B5718">
      <w:pPr>
        <w:rPr>
          <w:rFonts w:hint="eastAsia"/>
          <w:color w:val="FF0000"/>
        </w:rPr>
      </w:pPr>
      <w:r w:rsidRPr="002B5718">
        <w:rPr>
          <w:rFonts w:hint="eastAsia"/>
          <w:color w:val="FF0000"/>
        </w:rPr>
        <w:t xml:space="preserve">　</w:t>
      </w:r>
      <w:r w:rsidRPr="002B5718">
        <w:rPr>
          <w:color w:val="FF0000"/>
        </w:rPr>
        <w:t xml:space="preserve">　・カタログ</w:t>
      </w:r>
      <w:r w:rsidRPr="002B5718">
        <w:rPr>
          <w:rFonts w:hint="eastAsia"/>
          <w:color w:val="FF0000"/>
        </w:rPr>
        <w:t>，見積書</w:t>
      </w:r>
    </w:p>
    <w:p w14:paraId="49822A31" w14:textId="77777777" w:rsidR="002B5718" w:rsidRPr="002B5718" w:rsidRDefault="002B5718" w:rsidP="002B5718">
      <w:pPr>
        <w:rPr>
          <w:rFonts w:hint="eastAsia"/>
          <w:szCs w:val="24"/>
        </w:rPr>
      </w:pPr>
      <w:r>
        <w:rPr>
          <w:rFonts w:hint="eastAsia"/>
          <w:szCs w:val="24"/>
        </w:rPr>
        <w:t>７</w:t>
      </w:r>
      <w:r w:rsidRPr="00281B8B">
        <w:rPr>
          <w:rFonts w:hint="eastAsia"/>
          <w:szCs w:val="24"/>
        </w:rPr>
        <w:t xml:space="preserve">　</w:t>
      </w:r>
      <w:r w:rsidRPr="002B5718">
        <w:rPr>
          <w:rFonts w:hint="eastAsia"/>
          <w:szCs w:val="24"/>
        </w:rPr>
        <w:t>担当者</w:t>
      </w:r>
    </w:p>
    <w:p w14:paraId="21997DD5" w14:textId="77777777" w:rsidR="002B5718" w:rsidRPr="002B5718" w:rsidRDefault="002B5718" w:rsidP="002B5718">
      <w:pPr>
        <w:rPr>
          <w:rFonts w:hint="eastAsia"/>
          <w:color w:val="FF0000"/>
          <w:szCs w:val="24"/>
        </w:rPr>
      </w:pPr>
      <w:r w:rsidRPr="002B5718">
        <w:rPr>
          <w:rFonts w:hint="eastAsia"/>
          <w:szCs w:val="24"/>
        </w:rPr>
        <w:t xml:space="preserve">　　</w:t>
      </w:r>
      <w:r w:rsidRPr="002B5718">
        <w:rPr>
          <w:rFonts w:hint="eastAsia"/>
          <w:color w:val="FF0000"/>
          <w:szCs w:val="24"/>
        </w:rPr>
        <w:t>所属　　かしわ里山団体</w:t>
      </w:r>
    </w:p>
    <w:p w14:paraId="187D1AAA" w14:textId="77777777" w:rsidR="002B5718" w:rsidRPr="002B5718" w:rsidRDefault="002B5718" w:rsidP="002B5718">
      <w:pPr>
        <w:rPr>
          <w:rFonts w:hint="eastAsia"/>
          <w:color w:val="FF0000"/>
          <w:szCs w:val="24"/>
        </w:rPr>
      </w:pPr>
      <w:r w:rsidRPr="002B5718">
        <w:rPr>
          <w:rFonts w:hint="eastAsia"/>
          <w:color w:val="FF0000"/>
          <w:szCs w:val="24"/>
        </w:rPr>
        <w:t xml:space="preserve">　　氏名　柏　　太　郎</w:t>
      </w:r>
    </w:p>
    <w:p w14:paraId="1274ADC6" w14:textId="77777777" w:rsidR="002B5718" w:rsidRPr="002B5718" w:rsidRDefault="002B5718" w:rsidP="002B5718">
      <w:pPr>
        <w:rPr>
          <w:rFonts w:hint="eastAsia"/>
          <w:color w:val="FF0000"/>
          <w:szCs w:val="24"/>
        </w:rPr>
      </w:pPr>
      <w:r w:rsidRPr="002B5718">
        <w:rPr>
          <w:rFonts w:hint="eastAsia"/>
          <w:color w:val="FF0000"/>
          <w:szCs w:val="24"/>
        </w:rPr>
        <w:t xml:space="preserve">　　連絡先　０４－７１６７―１１１１</w:t>
      </w:r>
    </w:p>
    <w:p w14:paraId="12A3B611" w14:textId="213B3962" w:rsidR="002B5718" w:rsidRPr="002B5718" w:rsidRDefault="002B5718" w:rsidP="002B5718">
      <w:pPr>
        <w:rPr>
          <w:color w:val="FF0000"/>
          <w:szCs w:val="24"/>
        </w:rPr>
      </w:pPr>
      <w:r w:rsidRPr="002B5718">
        <w:rPr>
          <w:rFonts w:hint="eastAsia"/>
          <w:color w:val="FF0000"/>
          <w:szCs w:val="24"/>
        </w:rPr>
        <w:t xml:space="preserve">　　E-mail  〇〇〇@.〇〇〇.jp</w:t>
      </w:r>
    </w:p>
    <w:p w14:paraId="5D23FF1B" w14:textId="77777777" w:rsidR="002B5718" w:rsidRDefault="002B5718" w:rsidP="002B5718">
      <w:pPr>
        <w:rPr>
          <w:rFonts w:hAnsi="ＭＳ 明朝"/>
          <w:szCs w:val="24"/>
        </w:rPr>
      </w:pPr>
    </w:p>
    <w:p w14:paraId="2D8C587C" w14:textId="48FD2BEA" w:rsidR="002B5718" w:rsidRPr="00223458" w:rsidRDefault="002B5718" w:rsidP="002B5718">
      <w:pPr>
        <w:jc w:val="center"/>
        <w:rPr>
          <w:rFonts w:hAnsi="ＭＳ 明朝"/>
          <w:szCs w:val="24"/>
        </w:rPr>
      </w:pPr>
      <w:r w:rsidRPr="00281B8B">
        <w:rPr>
          <w:rFonts w:hint="eastAsia"/>
        </w:rPr>
        <w:t>柏市緑地保全等活動団体支援事業補助金</w:t>
      </w:r>
      <w:r w:rsidRPr="00223458">
        <w:rPr>
          <w:rFonts w:hAnsi="ＭＳ 明朝" w:hint="eastAsia"/>
          <w:szCs w:val="24"/>
        </w:rPr>
        <w:t>に係る経費の内訳書</w:t>
      </w:r>
    </w:p>
    <w:p w14:paraId="7C2B4A43" w14:textId="77777777" w:rsidR="002B5718" w:rsidRPr="00223458" w:rsidRDefault="002B5718" w:rsidP="002B5718">
      <w:pPr>
        <w:jc w:val="center"/>
        <w:rPr>
          <w:rFonts w:hAnsi="ＭＳ 明朝" w:hint="eastAsia"/>
          <w:szCs w:val="24"/>
        </w:rPr>
      </w:pPr>
    </w:p>
    <w:tbl>
      <w:tblPr>
        <w:tblStyle w:val="ab"/>
        <w:tblW w:w="0" w:type="auto"/>
        <w:tblLook w:val="04A0" w:firstRow="1" w:lastRow="0" w:firstColumn="1" w:lastColumn="0" w:noHBand="0" w:noVBand="1"/>
      </w:tblPr>
      <w:tblGrid>
        <w:gridCol w:w="3020"/>
        <w:gridCol w:w="2220"/>
        <w:gridCol w:w="3820"/>
      </w:tblGrid>
      <w:tr w:rsidR="002B5718" w:rsidRPr="00223458" w14:paraId="28074411" w14:textId="77777777" w:rsidTr="002B5718">
        <w:tc>
          <w:tcPr>
            <w:tcW w:w="3020" w:type="dxa"/>
          </w:tcPr>
          <w:p w14:paraId="23CCD58B" w14:textId="77777777" w:rsidR="002B5718" w:rsidRPr="00223458" w:rsidRDefault="002B5718" w:rsidP="00850109">
            <w:pPr>
              <w:jc w:val="center"/>
              <w:rPr>
                <w:rFonts w:hAnsi="ＭＳ 明朝"/>
                <w:szCs w:val="24"/>
              </w:rPr>
            </w:pPr>
            <w:r w:rsidRPr="00223458">
              <w:rPr>
                <w:rFonts w:hAnsi="ＭＳ 明朝" w:hint="eastAsia"/>
                <w:szCs w:val="24"/>
              </w:rPr>
              <w:t>項目</w:t>
            </w:r>
          </w:p>
        </w:tc>
        <w:tc>
          <w:tcPr>
            <w:tcW w:w="2220" w:type="dxa"/>
          </w:tcPr>
          <w:p w14:paraId="0428E9E0" w14:textId="77777777" w:rsidR="002B5718" w:rsidRPr="00223458" w:rsidRDefault="002B5718" w:rsidP="00850109">
            <w:pPr>
              <w:jc w:val="center"/>
              <w:rPr>
                <w:rFonts w:hAnsi="ＭＳ 明朝"/>
                <w:szCs w:val="24"/>
              </w:rPr>
            </w:pPr>
            <w:r w:rsidRPr="00223458">
              <w:rPr>
                <w:rFonts w:hAnsi="ＭＳ 明朝" w:hint="eastAsia"/>
                <w:szCs w:val="24"/>
              </w:rPr>
              <w:t>積算額</w:t>
            </w:r>
          </w:p>
        </w:tc>
        <w:tc>
          <w:tcPr>
            <w:tcW w:w="3820" w:type="dxa"/>
          </w:tcPr>
          <w:p w14:paraId="30A0E894" w14:textId="77777777" w:rsidR="002B5718" w:rsidRPr="00223458" w:rsidRDefault="002B5718" w:rsidP="00850109">
            <w:pPr>
              <w:jc w:val="center"/>
              <w:rPr>
                <w:rFonts w:hAnsi="ＭＳ 明朝"/>
                <w:szCs w:val="24"/>
              </w:rPr>
            </w:pPr>
            <w:r w:rsidRPr="00223458">
              <w:rPr>
                <w:rFonts w:hAnsi="ＭＳ 明朝" w:hint="eastAsia"/>
                <w:szCs w:val="24"/>
              </w:rPr>
              <w:t>内訳</w:t>
            </w:r>
          </w:p>
        </w:tc>
      </w:tr>
      <w:tr w:rsidR="002B5718" w:rsidRPr="00223458" w14:paraId="73B2B4C9" w14:textId="77777777" w:rsidTr="002B5718">
        <w:tc>
          <w:tcPr>
            <w:tcW w:w="3020" w:type="dxa"/>
            <w:vAlign w:val="center"/>
          </w:tcPr>
          <w:p w14:paraId="5A432698" w14:textId="77777777" w:rsidR="002B5718" w:rsidRPr="00223458" w:rsidRDefault="002B5718" w:rsidP="00850109">
            <w:pPr>
              <w:jc w:val="center"/>
              <w:rPr>
                <w:rFonts w:hAnsi="ＭＳ 明朝"/>
                <w:szCs w:val="24"/>
              </w:rPr>
            </w:pPr>
            <w:r>
              <w:rPr>
                <w:rFonts w:hint="eastAsia"/>
              </w:rPr>
              <w:t>物品購入費</w:t>
            </w:r>
          </w:p>
        </w:tc>
        <w:tc>
          <w:tcPr>
            <w:tcW w:w="2220" w:type="dxa"/>
            <w:vAlign w:val="center"/>
          </w:tcPr>
          <w:p w14:paraId="5D2C83F6" w14:textId="0BE011D5" w:rsidR="002B5718" w:rsidRPr="00223458" w:rsidRDefault="002B5718" w:rsidP="00850109">
            <w:pPr>
              <w:jc w:val="right"/>
              <w:rPr>
                <w:rFonts w:hAnsi="ＭＳ 明朝"/>
                <w:szCs w:val="24"/>
              </w:rPr>
            </w:pPr>
            <w:r w:rsidRPr="00B06DA6">
              <w:rPr>
                <w:rFonts w:hint="eastAsia"/>
                <w:color w:val="FF0000"/>
              </w:rPr>
              <w:t>42,000</w:t>
            </w:r>
            <w:r w:rsidRPr="00B06DA6">
              <w:rPr>
                <w:color w:val="FF0000"/>
              </w:rPr>
              <w:t>円</w:t>
            </w:r>
          </w:p>
        </w:tc>
        <w:tc>
          <w:tcPr>
            <w:tcW w:w="3820" w:type="dxa"/>
            <w:vAlign w:val="center"/>
          </w:tcPr>
          <w:p w14:paraId="0FCF600B" w14:textId="29110929" w:rsidR="002B5718" w:rsidRPr="00223458" w:rsidRDefault="002B5718" w:rsidP="00850109">
            <w:pPr>
              <w:jc w:val="right"/>
              <w:rPr>
                <w:rFonts w:hAnsi="ＭＳ 明朝"/>
                <w:szCs w:val="24"/>
              </w:rPr>
            </w:pPr>
            <w:r w:rsidRPr="00223458">
              <w:rPr>
                <w:rFonts w:hAnsi="ＭＳ 明朝" w:hint="eastAsia"/>
                <w:szCs w:val="24"/>
              </w:rPr>
              <w:t>①</w:t>
            </w:r>
            <w:r w:rsidRPr="00256E40">
              <w:rPr>
                <w:rFonts w:hint="eastAsia"/>
                <w:color w:val="FF0000"/>
              </w:rPr>
              <w:t>機材</w:t>
            </w:r>
            <w:r w:rsidRPr="00B06DA6">
              <w:rPr>
                <w:color w:val="FF0000"/>
              </w:rPr>
              <w:t>購入費（</w:t>
            </w:r>
            <w:r w:rsidRPr="00B06DA6">
              <w:rPr>
                <w:rFonts w:hint="eastAsia"/>
                <w:color w:val="FF0000"/>
              </w:rPr>
              <w:t>チェンソー１</w:t>
            </w:r>
            <w:r w:rsidRPr="00B06DA6">
              <w:rPr>
                <w:color w:val="FF0000"/>
              </w:rPr>
              <w:t>台</w:t>
            </w:r>
            <w:r w:rsidRPr="00223458">
              <w:rPr>
                <w:rFonts w:hAnsi="ＭＳ 明朝" w:hint="eastAsia"/>
                <w:szCs w:val="24"/>
              </w:rPr>
              <w:t>の購入</w:t>
            </w:r>
          </w:p>
          <w:p w14:paraId="1CF4BAE5" w14:textId="64FDE616" w:rsidR="002B5718" w:rsidRPr="00223458" w:rsidRDefault="002B5718" w:rsidP="00850109">
            <w:pPr>
              <w:jc w:val="right"/>
              <w:rPr>
                <w:rFonts w:hAnsi="ＭＳ 明朝" w:hint="eastAsia"/>
                <w:szCs w:val="24"/>
              </w:rPr>
            </w:pPr>
            <w:r w:rsidRPr="00B06DA6">
              <w:rPr>
                <w:rFonts w:hint="eastAsia"/>
                <w:color w:val="FF0000"/>
              </w:rPr>
              <w:t>42,000</w:t>
            </w:r>
            <w:r w:rsidRPr="00223458">
              <w:rPr>
                <w:rFonts w:hAnsi="ＭＳ 明朝" w:hint="eastAsia"/>
                <w:szCs w:val="24"/>
              </w:rPr>
              <w:t xml:space="preserve">円　　</w:t>
            </w:r>
          </w:p>
        </w:tc>
      </w:tr>
      <w:tr w:rsidR="002B5718" w:rsidRPr="00223458" w14:paraId="0011E3D2" w14:textId="77777777" w:rsidTr="002B5718">
        <w:tc>
          <w:tcPr>
            <w:tcW w:w="3020" w:type="dxa"/>
            <w:vAlign w:val="center"/>
          </w:tcPr>
          <w:p w14:paraId="29CE7BCE" w14:textId="77777777" w:rsidR="002B5718" w:rsidRPr="00223458" w:rsidRDefault="002B5718" w:rsidP="00850109">
            <w:pPr>
              <w:jc w:val="center"/>
              <w:rPr>
                <w:rFonts w:hAnsi="ＭＳ 明朝"/>
                <w:szCs w:val="24"/>
              </w:rPr>
            </w:pPr>
            <w:r>
              <w:rPr>
                <w:rFonts w:hint="eastAsia"/>
              </w:rPr>
              <w:t>保険料</w:t>
            </w:r>
          </w:p>
        </w:tc>
        <w:tc>
          <w:tcPr>
            <w:tcW w:w="2220" w:type="dxa"/>
            <w:vAlign w:val="center"/>
          </w:tcPr>
          <w:p w14:paraId="7170602E" w14:textId="37A22EEA" w:rsidR="002B5718" w:rsidRPr="00223458" w:rsidRDefault="002B5718" w:rsidP="00850109">
            <w:pPr>
              <w:jc w:val="right"/>
              <w:rPr>
                <w:rFonts w:hAnsi="ＭＳ 明朝"/>
                <w:szCs w:val="24"/>
              </w:rPr>
            </w:pPr>
            <w:r w:rsidRPr="00B06DA6">
              <w:rPr>
                <w:rFonts w:hint="eastAsia"/>
                <w:color w:val="FF0000"/>
              </w:rPr>
              <w:t>8,000</w:t>
            </w:r>
            <w:r w:rsidRPr="00223458">
              <w:rPr>
                <w:rFonts w:hAnsi="ＭＳ 明朝" w:hint="eastAsia"/>
                <w:szCs w:val="24"/>
              </w:rPr>
              <w:t>円</w:t>
            </w:r>
          </w:p>
        </w:tc>
        <w:tc>
          <w:tcPr>
            <w:tcW w:w="3820" w:type="dxa"/>
            <w:vAlign w:val="center"/>
          </w:tcPr>
          <w:p w14:paraId="7F26B673" w14:textId="3C2D5E4C" w:rsidR="002B5718" w:rsidRPr="00223458" w:rsidRDefault="002B5718" w:rsidP="00850109">
            <w:pPr>
              <w:jc w:val="right"/>
              <w:rPr>
                <w:rFonts w:hAnsi="ＭＳ 明朝"/>
                <w:szCs w:val="24"/>
              </w:rPr>
            </w:pPr>
            <w:r w:rsidRPr="00223458">
              <w:rPr>
                <w:rFonts w:hAnsi="ＭＳ 明朝" w:hint="eastAsia"/>
                <w:szCs w:val="24"/>
              </w:rPr>
              <w:t>①</w:t>
            </w:r>
            <w:r w:rsidRPr="00B06DA6">
              <w:rPr>
                <w:color w:val="FF0000"/>
              </w:rPr>
              <w:t>1,000円/１人</w:t>
            </w:r>
            <w:r w:rsidRPr="00B06DA6">
              <w:rPr>
                <w:rFonts w:hint="eastAsia"/>
                <w:color w:val="FF0000"/>
              </w:rPr>
              <w:t xml:space="preserve">　</w:t>
            </w:r>
            <w:r w:rsidRPr="00B06DA6">
              <w:rPr>
                <w:color w:val="FF0000"/>
              </w:rPr>
              <w:t>×</w:t>
            </w:r>
            <w:r w:rsidRPr="00B06DA6">
              <w:rPr>
                <w:color w:val="FF0000"/>
              </w:rPr>
              <w:t>８名</w:t>
            </w:r>
            <w:r>
              <w:rPr>
                <w:rFonts w:hint="eastAsia"/>
                <w:color w:val="FF0000"/>
              </w:rPr>
              <w:t xml:space="preserve">　</w:t>
            </w:r>
            <w:r w:rsidRPr="00223458">
              <w:rPr>
                <w:rFonts w:hAnsi="ＭＳ 明朝" w:hint="eastAsia"/>
                <w:szCs w:val="24"/>
              </w:rPr>
              <w:t>に要する経費</w:t>
            </w:r>
          </w:p>
          <w:p w14:paraId="40AB20B0" w14:textId="09B7A4BD" w:rsidR="002B5718" w:rsidRPr="00223458" w:rsidRDefault="002B5718" w:rsidP="00850109">
            <w:pPr>
              <w:jc w:val="right"/>
              <w:rPr>
                <w:rFonts w:hAnsi="ＭＳ 明朝" w:hint="eastAsia"/>
                <w:szCs w:val="24"/>
              </w:rPr>
            </w:pPr>
            <w:r w:rsidRPr="00B06DA6">
              <w:rPr>
                <w:rFonts w:hint="eastAsia"/>
                <w:color w:val="FF0000"/>
              </w:rPr>
              <w:t>8,000</w:t>
            </w:r>
            <w:r w:rsidRPr="00223458">
              <w:rPr>
                <w:rFonts w:hAnsi="ＭＳ 明朝" w:hint="eastAsia"/>
                <w:szCs w:val="24"/>
              </w:rPr>
              <w:t>円</w:t>
            </w:r>
          </w:p>
        </w:tc>
      </w:tr>
      <w:tr w:rsidR="002B5718" w:rsidRPr="00223458" w14:paraId="15BE76AA" w14:textId="77777777" w:rsidTr="002B5718">
        <w:tc>
          <w:tcPr>
            <w:tcW w:w="3020" w:type="dxa"/>
            <w:vAlign w:val="center"/>
          </w:tcPr>
          <w:p w14:paraId="2C039648" w14:textId="77777777" w:rsidR="002B5718" w:rsidRPr="00223458" w:rsidRDefault="002B5718" w:rsidP="00850109">
            <w:pPr>
              <w:jc w:val="center"/>
              <w:rPr>
                <w:rFonts w:hAnsi="ＭＳ 明朝"/>
                <w:szCs w:val="24"/>
              </w:rPr>
            </w:pPr>
            <w:r w:rsidRPr="00223458">
              <w:rPr>
                <w:rFonts w:hAnsi="ＭＳ 明朝" w:hint="eastAsia"/>
                <w:szCs w:val="24"/>
              </w:rPr>
              <w:t>計</w:t>
            </w:r>
          </w:p>
        </w:tc>
        <w:tc>
          <w:tcPr>
            <w:tcW w:w="2220" w:type="dxa"/>
            <w:vAlign w:val="center"/>
          </w:tcPr>
          <w:p w14:paraId="20A91496" w14:textId="398B5B0E" w:rsidR="002B5718" w:rsidRPr="00223458" w:rsidRDefault="002B5718" w:rsidP="00850109">
            <w:pPr>
              <w:jc w:val="right"/>
              <w:rPr>
                <w:rFonts w:hAnsi="ＭＳ 明朝"/>
                <w:szCs w:val="24"/>
              </w:rPr>
            </w:pPr>
            <w:r w:rsidRPr="00256E40">
              <w:rPr>
                <w:rFonts w:hint="eastAsia"/>
                <w:color w:val="FF0000"/>
              </w:rPr>
              <w:t>50,000</w:t>
            </w:r>
            <w:r w:rsidRPr="002B5718">
              <w:rPr>
                <w:rFonts w:hint="eastAsia"/>
                <w:color w:val="000000" w:themeColor="text1"/>
              </w:rPr>
              <w:t>円</w:t>
            </w:r>
          </w:p>
        </w:tc>
        <w:tc>
          <w:tcPr>
            <w:tcW w:w="3820" w:type="dxa"/>
          </w:tcPr>
          <w:p w14:paraId="11877C76" w14:textId="77777777" w:rsidR="002B5718" w:rsidRPr="00223458" w:rsidRDefault="002B5718" w:rsidP="00850109">
            <w:pPr>
              <w:rPr>
                <w:rFonts w:hAnsi="ＭＳ 明朝"/>
                <w:szCs w:val="24"/>
              </w:rPr>
            </w:pPr>
          </w:p>
        </w:tc>
      </w:tr>
    </w:tbl>
    <w:p w14:paraId="46DB0949" w14:textId="77777777" w:rsidR="002B5718" w:rsidRPr="00223458" w:rsidRDefault="002B5718" w:rsidP="002B5718">
      <w:pPr>
        <w:rPr>
          <w:rFonts w:hAnsi="ＭＳ 明朝" w:hint="eastAsia"/>
          <w:szCs w:val="24"/>
        </w:rPr>
      </w:pPr>
    </w:p>
    <w:p w14:paraId="02E9899E" w14:textId="40519E94" w:rsidR="002B5718" w:rsidRPr="002B5718" w:rsidRDefault="008C1E27" w:rsidP="00223458">
      <w:pPr>
        <w:jc w:val="center"/>
        <w:rPr>
          <w:rFonts w:hint="eastAsia"/>
          <w:szCs w:val="24"/>
        </w:rPr>
      </w:pPr>
      <w:r>
        <w:rPr>
          <w:rFonts w:hAnsi="ＭＳ 明朝" w:hint="eastAsia"/>
          <w:noProof/>
          <w:szCs w:val="24"/>
        </w:rPr>
        <w:lastRenderedPageBreak/>
        <mc:AlternateContent>
          <mc:Choice Requires="wps">
            <w:drawing>
              <wp:anchor distT="0" distB="0" distL="114300" distR="114300" simplePos="0" relativeHeight="251659264" behindDoc="0" locked="0" layoutInCell="1" allowOverlap="1" wp14:anchorId="163D6298" wp14:editId="412CF847">
                <wp:simplePos x="0" y="0"/>
                <wp:positionH relativeFrom="column">
                  <wp:posOffset>3293110</wp:posOffset>
                </wp:positionH>
                <wp:positionV relativeFrom="paragraph">
                  <wp:posOffset>-22225</wp:posOffset>
                </wp:positionV>
                <wp:extent cx="902208" cy="268224"/>
                <wp:effectExtent l="0" t="0" r="12700" b="17780"/>
                <wp:wrapNone/>
                <wp:docPr id="230958556" name="楕円 1"/>
                <wp:cNvGraphicFramePr/>
                <a:graphic xmlns:a="http://schemas.openxmlformats.org/drawingml/2006/main">
                  <a:graphicData uri="http://schemas.microsoft.com/office/word/2010/wordprocessingShape">
                    <wps:wsp>
                      <wps:cNvSpPr/>
                      <wps:spPr>
                        <a:xfrm>
                          <a:off x="0" y="0"/>
                          <a:ext cx="902208" cy="268224"/>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C93D71" id="楕円 1" o:spid="_x0000_s1026" style="position:absolute;left:0;text-align:left;margin-left:259.3pt;margin-top:-1.75pt;width:71.05pt;height:2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" filled="f" strokecolor="red" strokeweight="1pt">
                <v:stroke joinstyle="miter"/>
              </v:oval>
            </w:pict>
          </mc:Fallback>
        </mc:AlternateContent>
      </w:r>
      <w:r w:rsidR="002B5718" w:rsidRPr="00223458">
        <w:rPr>
          <w:rFonts w:hAnsi="ＭＳ 明朝" w:hint="eastAsia"/>
          <w:szCs w:val="24"/>
        </w:rPr>
        <w:t>上記の積算額は，（　税込額　・税抜額　）で</w:t>
      </w:r>
      <w:r w:rsidR="002B5718">
        <w:rPr>
          <w:rFonts w:hAnsi="ＭＳ 明朝" w:hint="eastAsia"/>
          <w:szCs w:val="24"/>
        </w:rPr>
        <w:t>ある。</w:t>
      </w:r>
    </w:p>
    <w:sectPr w:rsidR="002B5718" w:rsidRPr="002B5718">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10CA" w14:textId="77777777" w:rsidR="00CE33D5" w:rsidRDefault="00CE33D5" w:rsidP="009212A4">
      <w:r>
        <w:separator/>
      </w:r>
    </w:p>
  </w:endnote>
  <w:endnote w:type="continuationSeparator" w:id="0">
    <w:p w14:paraId="0CC97F1B" w14:textId="77777777" w:rsidR="00CE33D5" w:rsidRDefault="00CE33D5" w:rsidP="0092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0985" w14:textId="77777777" w:rsidR="00CE33D5" w:rsidRDefault="00CE33D5" w:rsidP="009212A4">
      <w:r>
        <w:separator/>
      </w:r>
    </w:p>
  </w:footnote>
  <w:footnote w:type="continuationSeparator" w:id="0">
    <w:p w14:paraId="7D9CEEE4" w14:textId="77777777" w:rsidR="00CE33D5" w:rsidRDefault="00CE33D5" w:rsidP="00921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grammar="dirty"/>
  <w:defaultTabStop w:val="851"/>
  <w:drawingGridHorizontalSpacing w:val="151"/>
  <w:drawingGridVerticalSpacing w:val="21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E8"/>
    <w:rsid w:val="00025C81"/>
    <w:rsid w:val="00124DDA"/>
    <w:rsid w:val="00191CC6"/>
    <w:rsid w:val="001E2EAE"/>
    <w:rsid w:val="001F48FA"/>
    <w:rsid w:val="00223458"/>
    <w:rsid w:val="00281B8B"/>
    <w:rsid w:val="002B5718"/>
    <w:rsid w:val="002C2A95"/>
    <w:rsid w:val="002C737B"/>
    <w:rsid w:val="0033574D"/>
    <w:rsid w:val="00352F4A"/>
    <w:rsid w:val="003A6057"/>
    <w:rsid w:val="00525774"/>
    <w:rsid w:val="00634590"/>
    <w:rsid w:val="00640B58"/>
    <w:rsid w:val="00664596"/>
    <w:rsid w:val="007D6C8C"/>
    <w:rsid w:val="007E2071"/>
    <w:rsid w:val="008B54F6"/>
    <w:rsid w:val="008C1E27"/>
    <w:rsid w:val="008D7DF6"/>
    <w:rsid w:val="00904BE8"/>
    <w:rsid w:val="009212A4"/>
    <w:rsid w:val="00946592"/>
    <w:rsid w:val="00A855E8"/>
    <w:rsid w:val="00AE2B51"/>
    <w:rsid w:val="00B739F2"/>
    <w:rsid w:val="00B762D0"/>
    <w:rsid w:val="00BF1317"/>
    <w:rsid w:val="00C10319"/>
    <w:rsid w:val="00CE33D5"/>
    <w:rsid w:val="00D53AE7"/>
    <w:rsid w:val="00E73AA7"/>
    <w:rsid w:val="00E7619D"/>
    <w:rsid w:val="00EE6483"/>
    <w:rsid w:val="00F9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5A97405"/>
  <w15:chartTrackingRefBased/>
  <w15:docId w15:val="{C1ACBA78-A50E-4297-A348-8F54E908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B8B"/>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next w:val="a"/>
    <w:link w:val="a6"/>
    <w:semiHidden/>
    <w:pPr>
      <w:jc w:val="right"/>
    </w:pPr>
  </w:style>
  <w:style w:type="paragraph" w:styleId="a7">
    <w:name w:val="header"/>
    <w:basedOn w:val="a"/>
    <w:link w:val="a8"/>
    <w:uiPriority w:val="99"/>
    <w:unhideWhenUsed/>
    <w:rsid w:val="009212A4"/>
    <w:pPr>
      <w:tabs>
        <w:tab w:val="center" w:pos="4252"/>
        <w:tab w:val="right" w:pos="8504"/>
      </w:tabs>
      <w:snapToGrid w:val="0"/>
    </w:pPr>
  </w:style>
  <w:style w:type="character" w:customStyle="1" w:styleId="a8">
    <w:name w:val="ヘッダー (文字)"/>
    <w:link w:val="a7"/>
    <w:uiPriority w:val="99"/>
    <w:rsid w:val="009212A4"/>
    <w:rPr>
      <w:rFonts w:ascii="ＭＳ 明朝"/>
      <w:sz w:val="24"/>
    </w:rPr>
  </w:style>
  <w:style w:type="paragraph" w:styleId="a9">
    <w:name w:val="footer"/>
    <w:basedOn w:val="a"/>
    <w:link w:val="aa"/>
    <w:uiPriority w:val="99"/>
    <w:unhideWhenUsed/>
    <w:rsid w:val="009212A4"/>
    <w:pPr>
      <w:tabs>
        <w:tab w:val="center" w:pos="4252"/>
        <w:tab w:val="right" w:pos="8504"/>
      </w:tabs>
      <w:snapToGrid w:val="0"/>
    </w:pPr>
  </w:style>
  <w:style w:type="character" w:customStyle="1" w:styleId="aa">
    <w:name w:val="フッター (文字)"/>
    <w:link w:val="a9"/>
    <w:uiPriority w:val="99"/>
    <w:rsid w:val="009212A4"/>
    <w:rPr>
      <w:rFonts w:ascii="ＭＳ 明朝"/>
      <w:sz w:val="24"/>
    </w:rPr>
  </w:style>
  <w:style w:type="table" w:styleId="ab">
    <w:name w:val="Table Grid"/>
    <w:basedOn w:val="a1"/>
    <w:uiPriority w:val="39"/>
    <w:rsid w:val="002C2A95"/>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semiHidden/>
    <w:rsid w:val="002B5718"/>
    <w:rPr>
      <w:rFonts w:ascii="ＭＳ 明朝"/>
      <w:sz w:val="24"/>
    </w:rPr>
  </w:style>
  <w:style w:type="character" w:customStyle="1" w:styleId="a6">
    <w:name w:val="結語 (文字)"/>
    <w:basedOn w:val="a0"/>
    <w:link w:val="a5"/>
    <w:semiHidden/>
    <w:rsid w:val="002B5718"/>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5310A-A262-466A-8956-446676FD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1434</Words>
  <Characters>724</Characters>
  <Application>Microsoft Office Word</Application>
  <DocSecurity>4</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柏市役所</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財政課</dc:creator>
  <cp:keywords/>
  <cp:lastModifiedBy>K24C0494F</cp:lastModifiedBy>
  <cp:revision>2</cp:revision>
  <cp:lastPrinted>2025-10-06T09:55:00Z</cp:lastPrinted>
  <dcterms:created xsi:type="dcterms:W3CDTF">2026-03-09T10:55:00Z</dcterms:created>
  <dcterms:modified xsi:type="dcterms:W3CDTF">2026-03-09T10:55:00Z</dcterms:modified>
  <cp:contentStatus/>
</cp:coreProperties>
</file>